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9565F" w:rsidRDefault="00B9565F" w:rsidP="00B95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полномочиями окружных избирательных комиссий)</w:t>
      </w:r>
    </w:p>
    <w:p w:rsidR="00B9565F" w:rsidRDefault="00B9565F" w:rsidP="00B9565F">
      <w:pPr>
        <w:rPr>
          <w:rFonts w:ascii="Times New Roman" w:hAnsi="Times New Roman" w:cs="Times New Roman"/>
          <w:sz w:val="28"/>
          <w:szCs w:val="28"/>
        </w:rPr>
      </w:pPr>
    </w:p>
    <w:p w:rsidR="00B9565F" w:rsidRDefault="008F281A" w:rsidP="00B9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7CF2">
        <w:rPr>
          <w:rFonts w:ascii="Times New Roman" w:hAnsi="Times New Roman" w:cs="Times New Roman"/>
          <w:sz w:val="28"/>
          <w:szCs w:val="28"/>
        </w:rPr>
        <w:t xml:space="preserve">  июня 2018</w:t>
      </w:r>
      <w:r w:rsidR="00B9565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</w:t>
      </w:r>
      <w:r w:rsidR="00647C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6195">
        <w:rPr>
          <w:rFonts w:ascii="Times New Roman" w:hAnsi="Times New Roman" w:cs="Times New Roman"/>
          <w:sz w:val="28"/>
          <w:szCs w:val="28"/>
        </w:rPr>
        <w:t>№342/</w:t>
      </w:r>
      <w:r w:rsidR="00647CF2">
        <w:rPr>
          <w:rFonts w:ascii="Times New Roman" w:hAnsi="Times New Roman" w:cs="Times New Roman"/>
          <w:sz w:val="28"/>
          <w:szCs w:val="28"/>
        </w:rPr>
        <w:t>1</w:t>
      </w:r>
    </w:p>
    <w:p w:rsidR="00B9565F" w:rsidRDefault="00B9565F" w:rsidP="004D420A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вычеркивании из избирательного бюллетеня сведений о кандидате  </w:t>
      </w:r>
      <w:r w:rsidR="009F4660">
        <w:rPr>
          <w:rFonts w:ascii="Times New Roman" w:hAnsi="Times New Roman" w:cs="Times New Roman"/>
          <w:b/>
          <w:sz w:val="28"/>
        </w:rPr>
        <w:t xml:space="preserve"> </w:t>
      </w:r>
      <w:r w:rsidR="004D420A">
        <w:rPr>
          <w:rFonts w:ascii="Times New Roman" w:hAnsi="Times New Roman" w:cs="Times New Roman"/>
          <w:b/>
          <w:sz w:val="28"/>
        </w:rPr>
        <w:t xml:space="preserve"> </w:t>
      </w:r>
      <w:r w:rsidR="005620B3">
        <w:rPr>
          <w:rFonts w:ascii="Times New Roman" w:hAnsi="Times New Roman" w:cs="Times New Roman"/>
          <w:b/>
          <w:sz w:val="28"/>
        </w:rPr>
        <w:t xml:space="preserve"> </w:t>
      </w:r>
      <w:r w:rsidR="00647CF2">
        <w:rPr>
          <w:rFonts w:ascii="Times New Roman" w:hAnsi="Times New Roman" w:cs="Times New Roman"/>
          <w:b/>
          <w:sz w:val="28"/>
        </w:rPr>
        <w:t xml:space="preserve"> Калантай Веронике Сергеевне</w:t>
      </w:r>
    </w:p>
    <w:p w:rsidR="004D420A" w:rsidRDefault="004D420A" w:rsidP="004D420A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sz w:val="28"/>
        </w:rPr>
      </w:pPr>
    </w:p>
    <w:p w:rsidR="00B9565F" w:rsidRDefault="00B9565F" w:rsidP="00B95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 пунктом 17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5620B3">
        <w:rPr>
          <w:rFonts w:ascii="Times New Roman" w:hAnsi="Times New Roman" w:cs="Times New Roman"/>
          <w:sz w:val="28"/>
          <w:szCs w:val="28"/>
        </w:rPr>
        <w:t>»,</w:t>
      </w:r>
      <w:r w:rsidR="005620B3" w:rsidRPr="005620B3">
        <w:rPr>
          <w:rFonts w:ascii="Times New Roman" w:hAnsi="Times New Roman" w:cs="Times New Roman"/>
          <w:sz w:val="28"/>
          <w:szCs w:val="28"/>
        </w:rPr>
        <w:t xml:space="preserve"> </w:t>
      </w:r>
      <w:r w:rsidR="005620B3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2002F7">
        <w:rPr>
          <w:rFonts w:ascii="Times New Roman" w:hAnsi="Times New Roman" w:cs="Times New Roman"/>
          <w:sz w:val="28"/>
          <w:szCs w:val="28"/>
        </w:rPr>
        <w:t xml:space="preserve"> 21.06.2018 года </w:t>
      </w:r>
      <w:r w:rsidR="005620B3">
        <w:rPr>
          <w:rFonts w:ascii="Times New Roman" w:hAnsi="Times New Roman" w:cs="Times New Roman"/>
          <w:sz w:val="28"/>
          <w:szCs w:val="28"/>
        </w:rPr>
        <w:t xml:space="preserve"> решения Кировского городского суда Ленинградской области от </w:t>
      </w:r>
      <w:r w:rsidR="008F281A" w:rsidRPr="00E01C91">
        <w:rPr>
          <w:rFonts w:ascii="Times New Roman" w:hAnsi="Times New Roman" w:cs="Times New Roman"/>
          <w:sz w:val="28"/>
          <w:szCs w:val="28"/>
        </w:rPr>
        <w:t>06.06.2018</w:t>
      </w:r>
      <w:r w:rsidR="005620B3" w:rsidRPr="00E01C91">
        <w:rPr>
          <w:rFonts w:ascii="Times New Roman" w:hAnsi="Times New Roman" w:cs="Times New Roman"/>
          <w:sz w:val="28"/>
          <w:szCs w:val="28"/>
        </w:rPr>
        <w:t xml:space="preserve"> по делу №2</w:t>
      </w:r>
      <w:r w:rsidR="008F281A" w:rsidRPr="00E01C91">
        <w:rPr>
          <w:rFonts w:ascii="Times New Roman" w:hAnsi="Times New Roman" w:cs="Times New Roman"/>
          <w:sz w:val="28"/>
          <w:szCs w:val="28"/>
        </w:rPr>
        <w:t>а-1066</w:t>
      </w:r>
      <w:r w:rsidR="005620B3" w:rsidRPr="00E01C91">
        <w:rPr>
          <w:rFonts w:ascii="Times New Roman" w:hAnsi="Times New Roman" w:cs="Times New Roman"/>
          <w:sz w:val="28"/>
          <w:szCs w:val="28"/>
        </w:rPr>
        <w:t>/201</w:t>
      </w:r>
      <w:r w:rsidR="008F281A" w:rsidRPr="00E01C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Кир</w:t>
      </w:r>
      <w:r w:rsidR="00ED49CE">
        <w:rPr>
          <w:rFonts w:ascii="Times New Roman" w:hAnsi="Times New Roman" w:cs="Times New Roman"/>
          <w:sz w:val="28"/>
          <w:szCs w:val="28"/>
        </w:rPr>
        <w:t xml:space="preserve">овского муниципального  района </w:t>
      </w:r>
      <w:r>
        <w:rPr>
          <w:rFonts w:ascii="Times New Roman" w:hAnsi="Times New Roman" w:cs="Times New Roman"/>
          <w:sz w:val="28"/>
          <w:szCs w:val="28"/>
        </w:rPr>
        <w:t>с полномочиями окружной избирательной ком</w:t>
      </w:r>
      <w:r w:rsidR="00E06139">
        <w:rPr>
          <w:rFonts w:ascii="Times New Roman" w:hAnsi="Times New Roman" w:cs="Times New Roman"/>
          <w:sz w:val="28"/>
          <w:szCs w:val="28"/>
        </w:rPr>
        <w:t>иссии многоманд</w:t>
      </w:r>
      <w:r w:rsidR="005620B3">
        <w:rPr>
          <w:rFonts w:ascii="Times New Roman" w:hAnsi="Times New Roman" w:cs="Times New Roman"/>
          <w:sz w:val="28"/>
          <w:szCs w:val="28"/>
        </w:rPr>
        <w:t>а</w:t>
      </w:r>
      <w:r w:rsidR="00647CF2">
        <w:rPr>
          <w:rFonts w:ascii="Times New Roman" w:hAnsi="Times New Roman" w:cs="Times New Roman"/>
          <w:sz w:val="28"/>
          <w:szCs w:val="28"/>
        </w:rPr>
        <w:t>тного избирательного  округа №20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6AFB" w:rsidRDefault="005620B3" w:rsidP="008F281A">
      <w:pPr>
        <w:spacing w:after="0" w:line="240" w:lineRule="auto"/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103">
        <w:rPr>
          <w:rFonts w:ascii="Times New Roman" w:hAnsi="Times New Roman" w:cs="Times New Roman"/>
          <w:sz w:val="28"/>
          <w:szCs w:val="28"/>
        </w:rPr>
        <w:t xml:space="preserve"> </w:t>
      </w:r>
      <w:r w:rsidR="00B9565F" w:rsidRPr="005620B3">
        <w:rPr>
          <w:rFonts w:ascii="Times New Roman" w:hAnsi="Times New Roman" w:cs="Times New Roman"/>
          <w:sz w:val="28"/>
          <w:szCs w:val="28"/>
        </w:rPr>
        <w:t>Вычеркнуть из избирательного бюлле</w:t>
      </w:r>
      <w:r w:rsidRPr="005620B3">
        <w:rPr>
          <w:rFonts w:ascii="Times New Roman" w:hAnsi="Times New Roman" w:cs="Times New Roman"/>
          <w:sz w:val="28"/>
          <w:szCs w:val="28"/>
        </w:rPr>
        <w:t xml:space="preserve">теня для голосования на </w:t>
      </w:r>
      <w:r w:rsidR="00647CF2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5620B3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B9565F" w:rsidRPr="005620B3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02548A" w:rsidRPr="005620B3">
        <w:rPr>
          <w:rFonts w:ascii="Times New Roman" w:hAnsi="Times New Roman" w:cs="Times New Roman"/>
          <w:sz w:val="28"/>
          <w:szCs w:val="28"/>
        </w:rPr>
        <w:t xml:space="preserve"> </w:t>
      </w:r>
      <w:r w:rsidRPr="00562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7CF2">
        <w:rPr>
          <w:rFonts w:ascii="Times New Roman" w:hAnsi="Times New Roman" w:cs="Times New Roman"/>
          <w:sz w:val="28"/>
          <w:szCs w:val="28"/>
        </w:rPr>
        <w:t>Шлиссельбургское городское поселение</w:t>
      </w:r>
      <w:r w:rsidRPr="005620B3">
        <w:rPr>
          <w:rFonts w:ascii="Times New Roman" w:hAnsi="Times New Roman" w:cs="Times New Roman"/>
          <w:sz w:val="28"/>
          <w:szCs w:val="28"/>
        </w:rPr>
        <w:t xml:space="preserve">  </w:t>
      </w:r>
      <w:r w:rsidR="0002548A" w:rsidRPr="005620B3">
        <w:rPr>
          <w:rFonts w:ascii="Times New Roman" w:hAnsi="Times New Roman" w:cs="Times New Roman"/>
          <w:sz w:val="28"/>
          <w:szCs w:val="28"/>
        </w:rPr>
        <w:t xml:space="preserve"> </w:t>
      </w:r>
      <w:r w:rsidR="00B9565F" w:rsidRPr="005620B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по многоманд</w:t>
      </w:r>
      <w:r w:rsidR="00647CF2">
        <w:rPr>
          <w:rFonts w:ascii="Times New Roman" w:hAnsi="Times New Roman" w:cs="Times New Roman"/>
          <w:sz w:val="28"/>
          <w:szCs w:val="28"/>
        </w:rPr>
        <w:t>атному избирательному округу №20 сведения о кандидате</w:t>
      </w:r>
      <w:r w:rsidR="00647CF2">
        <w:rPr>
          <w:rFonts w:ascii="Times New Roman" w:hAnsi="Times New Roman" w:cs="Times New Roman"/>
          <w:sz w:val="28"/>
        </w:rPr>
        <w:t xml:space="preserve"> </w:t>
      </w:r>
      <w:r w:rsidR="00647CF2" w:rsidRPr="00647CF2">
        <w:rPr>
          <w:rFonts w:ascii="Times New Roman" w:hAnsi="Times New Roman" w:cs="Times New Roman"/>
          <w:sz w:val="28"/>
        </w:rPr>
        <w:t>Калантай Веронике Сергеевне.</w:t>
      </w:r>
    </w:p>
    <w:p w:rsidR="00B9565F" w:rsidRPr="005620B3" w:rsidRDefault="005620B3" w:rsidP="008F281A">
      <w:pPr>
        <w:spacing w:after="0" w:line="240" w:lineRule="auto"/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2103">
        <w:rPr>
          <w:rFonts w:ascii="Times New Roman" w:hAnsi="Times New Roman" w:cs="Times New Roman"/>
          <w:sz w:val="28"/>
          <w:szCs w:val="28"/>
        </w:rPr>
        <w:t xml:space="preserve"> </w:t>
      </w:r>
      <w:r w:rsidR="00B9565F" w:rsidRPr="005620B3">
        <w:rPr>
          <w:rFonts w:ascii="Times New Roman" w:hAnsi="Times New Roman" w:cs="Times New Roman"/>
          <w:sz w:val="28"/>
          <w:szCs w:val="28"/>
        </w:rPr>
        <w:t>Направить д</w:t>
      </w:r>
      <w:r w:rsidR="00D71D95">
        <w:rPr>
          <w:rFonts w:ascii="Times New Roman" w:hAnsi="Times New Roman" w:cs="Times New Roman"/>
          <w:sz w:val="28"/>
          <w:szCs w:val="28"/>
        </w:rPr>
        <w:t>анное постановление в участковую</w:t>
      </w:r>
      <w:r w:rsidR="00B9565F" w:rsidRPr="005620B3">
        <w:rPr>
          <w:rFonts w:ascii="Times New Roman" w:hAnsi="Times New Roman" w:cs="Times New Roman"/>
          <w:sz w:val="28"/>
          <w:szCs w:val="28"/>
        </w:rPr>
        <w:t xml:space="preserve"> изб</w:t>
      </w:r>
      <w:r w:rsidR="00D71D95">
        <w:rPr>
          <w:rFonts w:ascii="Times New Roman" w:hAnsi="Times New Roman" w:cs="Times New Roman"/>
          <w:sz w:val="28"/>
          <w:szCs w:val="28"/>
        </w:rPr>
        <w:t>ирательную</w:t>
      </w:r>
      <w:r w:rsidR="009F4660" w:rsidRPr="005620B3">
        <w:rPr>
          <w:rFonts w:ascii="Times New Roman" w:hAnsi="Times New Roman" w:cs="Times New Roman"/>
          <w:sz w:val="28"/>
          <w:szCs w:val="28"/>
        </w:rPr>
        <w:t xml:space="preserve"> </w:t>
      </w:r>
      <w:r w:rsidR="00D71D95">
        <w:rPr>
          <w:rFonts w:ascii="Times New Roman" w:hAnsi="Times New Roman" w:cs="Times New Roman"/>
          <w:sz w:val="28"/>
          <w:szCs w:val="28"/>
        </w:rPr>
        <w:t>комиссию</w:t>
      </w:r>
      <w:r w:rsidR="0002548A" w:rsidRPr="005620B3">
        <w:rPr>
          <w:rFonts w:ascii="Times New Roman" w:hAnsi="Times New Roman" w:cs="Times New Roman"/>
          <w:sz w:val="28"/>
          <w:szCs w:val="28"/>
        </w:rPr>
        <w:t xml:space="preserve"> №</w:t>
      </w:r>
      <w:r w:rsidR="00647CF2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65F" w:rsidRDefault="00B9565F" w:rsidP="00B9565F">
      <w:pPr>
        <w:pStyle w:val="a3"/>
        <w:rPr>
          <w:b/>
        </w:rPr>
      </w:pPr>
    </w:p>
    <w:p w:rsidR="00B9565F" w:rsidRDefault="00B9565F" w:rsidP="00B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5F" w:rsidRDefault="00B9565F" w:rsidP="00B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5F" w:rsidRDefault="00B9565F" w:rsidP="00B9565F">
      <w:pPr>
        <w:pStyle w:val="a3"/>
        <w:ind w:firstLine="0"/>
        <w:rPr>
          <w:b/>
        </w:rPr>
      </w:pPr>
    </w:p>
    <w:p w:rsidR="00B9565F" w:rsidRDefault="00B9565F" w:rsidP="00B9565F">
      <w:pPr>
        <w:pStyle w:val="a3"/>
        <w:ind w:firstLine="0"/>
        <w:rPr>
          <w:b/>
        </w:rPr>
      </w:pPr>
    </w:p>
    <w:p w:rsidR="00B9565F" w:rsidRDefault="00B9565F" w:rsidP="00B9565F">
      <w:pPr>
        <w:pStyle w:val="a3"/>
        <w:ind w:firstLine="0"/>
        <w:rPr>
          <w:b/>
        </w:rPr>
      </w:pPr>
    </w:p>
    <w:p w:rsidR="00B9565F" w:rsidRDefault="00B9565F" w:rsidP="00B9565F">
      <w:pPr>
        <w:pStyle w:val="a3"/>
        <w:ind w:firstLine="0"/>
        <w:rPr>
          <w:b/>
        </w:rPr>
      </w:pPr>
      <w:r>
        <w:t xml:space="preserve">Председатель ТИК                                            </w:t>
      </w:r>
      <w:r w:rsidR="00647CF2">
        <w:t xml:space="preserve">                           </w:t>
      </w:r>
      <w:r>
        <w:t xml:space="preserve"> </w:t>
      </w:r>
      <w:r w:rsidR="00647CF2">
        <w:t>Е.С.Яковлев</w:t>
      </w:r>
    </w:p>
    <w:p w:rsidR="00B9565F" w:rsidRDefault="00B9565F" w:rsidP="00B9565F">
      <w:pPr>
        <w:pStyle w:val="a3"/>
        <w:ind w:firstLine="0"/>
        <w:jc w:val="center"/>
        <w:rPr>
          <w:b/>
          <w:vertAlign w:val="superscript"/>
        </w:rPr>
      </w:pPr>
    </w:p>
    <w:p w:rsidR="00B9565F" w:rsidRDefault="00B9565F" w:rsidP="00B9565F">
      <w:pPr>
        <w:pStyle w:val="a3"/>
        <w:ind w:firstLine="0"/>
        <w:rPr>
          <w:b/>
        </w:rPr>
      </w:pPr>
      <w:r>
        <w:t>Секретарь  ТИК                                                                              Ю.В.Тимофеева</w:t>
      </w:r>
    </w:p>
    <w:p w:rsidR="00E70AB3" w:rsidRDefault="00E70AB3"/>
    <w:sectPr w:rsidR="00E70AB3" w:rsidSect="00E7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E33F7"/>
    <w:multiLevelType w:val="hybridMultilevel"/>
    <w:tmpl w:val="6F70A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F"/>
    <w:rsid w:val="0002548A"/>
    <w:rsid w:val="00032103"/>
    <w:rsid w:val="00072542"/>
    <w:rsid w:val="00106195"/>
    <w:rsid w:val="001E6216"/>
    <w:rsid w:val="002002F7"/>
    <w:rsid w:val="002A22C5"/>
    <w:rsid w:val="00335460"/>
    <w:rsid w:val="0048491A"/>
    <w:rsid w:val="00492DC2"/>
    <w:rsid w:val="004D420A"/>
    <w:rsid w:val="005620B3"/>
    <w:rsid w:val="00647CF2"/>
    <w:rsid w:val="007C33F5"/>
    <w:rsid w:val="00846AFB"/>
    <w:rsid w:val="00867973"/>
    <w:rsid w:val="008F281A"/>
    <w:rsid w:val="00942640"/>
    <w:rsid w:val="009F4660"/>
    <w:rsid w:val="00B9565F"/>
    <w:rsid w:val="00BE43AF"/>
    <w:rsid w:val="00C35077"/>
    <w:rsid w:val="00CA23CE"/>
    <w:rsid w:val="00D71D95"/>
    <w:rsid w:val="00DD7432"/>
    <w:rsid w:val="00E01C91"/>
    <w:rsid w:val="00E06139"/>
    <w:rsid w:val="00E36153"/>
    <w:rsid w:val="00E70AB3"/>
    <w:rsid w:val="00E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2018-06-22T15:56:00Z</dcterms:created>
  <dcterms:modified xsi:type="dcterms:W3CDTF">2018-06-22T15:56:00Z</dcterms:modified>
</cp:coreProperties>
</file>