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BC" w:rsidRPr="00A01EC9" w:rsidRDefault="000B2ABC" w:rsidP="000B2ABC">
      <w:pPr>
        <w:spacing w:after="0" w:line="240" w:lineRule="auto"/>
        <w:jc w:val="right"/>
      </w:pPr>
      <w:r w:rsidRPr="00A01EC9">
        <w:t>Приложение №1</w:t>
      </w:r>
    </w:p>
    <w:p w:rsidR="000B2ABC" w:rsidRPr="004C0F0F" w:rsidRDefault="000B2ABC" w:rsidP="000B2ABC">
      <w:pPr>
        <w:spacing w:after="0" w:line="240" w:lineRule="auto"/>
        <w:jc w:val="right"/>
      </w:pPr>
      <w:r w:rsidRPr="004C0F0F">
        <w:t xml:space="preserve">к решению </w:t>
      </w:r>
      <w:proofErr w:type="gramStart"/>
      <w:r w:rsidRPr="004C0F0F">
        <w:t>территориальной</w:t>
      </w:r>
      <w:proofErr w:type="gramEnd"/>
    </w:p>
    <w:p w:rsidR="000B2ABC" w:rsidRPr="00A01EC9" w:rsidRDefault="000B2ABC" w:rsidP="000B2ABC">
      <w:pPr>
        <w:spacing w:after="0" w:line="240" w:lineRule="auto"/>
        <w:jc w:val="right"/>
      </w:pPr>
      <w:r w:rsidRPr="00A01EC9">
        <w:t>избирательной комиссии</w:t>
      </w:r>
    </w:p>
    <w:p w:rsidR="000B2ABC" w:rsidRPr="00A01EC9" w:rsidRDefault="000B2ABC" w:rsidP="000B2ABC">
      <w:pPr>
        <w:spacing w:after="0" w:line="240" w:lineRule="auto"/>
        <w:jc w:val="right"/>
      </w:pPr>
      <w:r w:rsidRPr="00A01EC9">
        <w:t>Кировского</w:t>
      </w:r>
    </w:p>
    <w:p w:rsidR="000B2ABC" w:rsidRPr="00A01EC9" w:rsidRDefault="000B2ABC" w:rsidP="000B2ABC">
      <w:pPr>
        <w:spacing w:after="0" w:line="240" w:lineRule="auto"/>
        <w:jc w:val="right"/>
      </w:pPr>
      <w:r w:rsidRPr="00A01EC9">
        <w:t>муниципального района</w:t>
      </w:r>
    </w:p>
    <w:p w:rsidR="000B2ABC" w:rsidRPr="00A01EC9" w:rsidRDefault="000B2ABC" w:rsidP="000B2ABC">
      <w:pPr>
        <w:spacing w:after="0" w:line="240" w:lineRule="auto"/>
        <w:jc w:val="right"/>
      </w:pPr>
      <w:r w:rsidRPr="00A01EC9">
        <w:t xml:space="preserve">от </w:t>
      </w:r>
      <w:r w:rsidR="00590A4E">
        <w:t>0</w:t>
      </w:r>
      <w:r w:rsidR="00077E77">
        <w:t>1</w:t>
      </w:r>
      <w:r w:rsidRPr="00A01EC9">
        <w:t>.</w:t>
      </w:r>
      <w:r w:rsidR="00590A4E">
        <w:t>1</w:t>
      </w:r>
      <w:r w:rsidR="00077E77">
        <w:t>2</w:t>
      </w:r>
      <w:r w:rsidRPr="00A01EC9">
        <w:t>.2023 г. №</w:t>
      </w:r>
      <w:r w:rsidR="00077E77">
        <w:t>6</w:t>
      </w:r>
      <w:r w:rsidRPr="00A01EC9">
        <w:t>/</w:t>
      </w:r>
      <w:r w:rsidR="00077E77">
        <w:t>2</w:t>
      </w:r>
    </w:p>
    <w:p w:rsidR="000B2ABC" w:rsidRPr="00A01EC9" w:rsidRDefault="000B2ABC" w:rsidP="000B2ABC">
      <w:pPr>
        <w:spacing w:after="0" w:line="240" w:lineRule="auto"/>
        <w:jc w:val="right"/>
      </w:pPr>
    </w:p>
    <w:p w:rsidR="000B2ABC" w:rsidRPr="00A01EC9" w:rsidRDefault="000B2ABC" w:rsidP="000B2ABC">
      <w:pPr>
        <w:spacing w:after="0" w:line="240" w:lineRule="auto"/>
        <w:jc w:val="right"/>
      </w:pPr>
    </w:p>
    <w:p w:rsidR="000B2ABC" w:rsidRPr="00077E77" w:rsidRDefault="000B2ABC" w:rsidP="000B2ABC">
      <w:pPr>
        <w:spacing w:after="0" w:line="240" w:lineRule="auto"/>
        <w:jc w:val="center"/>
        <w:rPr>
          <w:b/>
          <w:sz w:val="28"/>
          <w:szCs w:val="28"/>
        </w:rPr>
      </w:pPr>
      <w:r w:rsidRPr="00077E77">
        <w:rPr>
          <w:b/>
          <w:bCs/>
          <w:sz w:val="28"/>
          <w:szCs w:val="28"/>
        </w:rPr>
        <w:t xml:space="preserve">Схема </w:t>
      </w:r>
      <w:proofErr w:type="spellStart"/>
      <w:r w:rsidR="004A5E12" w:rsidRPr="00077E77">
        <w:rPr>
          <w:b/>
          <w:bCs/>
          <w:sz w:val="28"/>
          <w:szCs w:val="28"/>
        </w:rPr>
        <w:t>многомандатных</w:t>
      </w:r>
      <w:proofErr w:type="spellEnd"/>
      <w:r w:rsidR="004A5E12" w:rsidRPr="00077E77">
        <w:rPr>
          <w:b/>
          <w:bCs/>
          <w:sz w:val="28"/>
          <w:szCs w:val="28"/>
        </w:rPr>
        <w:t xml:space="preserve"> избирательных округов по выборам </w:t>
      </w:r>
      <w:proofErr w:type="gramStart"/>
      <w:r w:rsidR="004A5E12" w:rsidRPr="00077E77">
        <w:rPr>
          <w:b/>
          <w:bCs/>
          <w:sz w:val="28"/>
          <w:szCs w:val="28"/>
        </w:rPr>
        <w:t xml:space="preserve">депутатов совета депутатов </w:t>
      </w:r>
      <w:r w:rsidR="00077E77" w:rsidRPr="00077E77">
        <w:rPr>
          <w:b/>
          <w:sz w:val="28"/>
          <w:szCs w:val="28"/>
        </w:rPr>
        <w:t>Путиловского</w:t>
      </w:r>
      <w:r w:rsidR="00077E77" w:rsidRPr="00077E77">
        <w:rPr>
          <w:b/>
          <w:bCs/>
          <w:sz w:val="28"/>
          <w:szCs w:val="28"/>
        </w:rPr>
        <w:t xml:space="preserve"> сельского поселения </w:t>
      </w:r>
      <w:r w:rsidRPr="00077E77">
        <w:rPr>
          <w:b/>
          <w:bCs/>
          <w:sz w:val="28"/>
          <w:szCs w:val="28"/>
        </w:rPr>
        <w:t>Кировского муниципального района Ленинградской области</w:t>
      </w:r>
      <w:proofErr w:type="gramEnd"/>
      <w:r w:rsidRPr="00077E77">
        <w:rPr>
          <w:b/>
          <w:sz w:val="28"/>
          <w:szCs w:val="28"/>
        </w:rPr>
        <w:t xml:space="preserve"> </w:t>
      </w:r>
    </w:p>
    <w:p w:rsidR="000B2ABC" w:rsidRPr="00A01EC9" w:rsidRDefault="000B2ABC" w:rsidP="000B2ABC">
      <w:pPr>
        <w:spacing w:after="0" w:line="240" w:lineRule="auto"/>
        <w:jc w:val="center"/>
      </w:pPr>
    </w:p>
    <w:p w:rsidR="000B2ABC" w:rsidRPr="00A01EC9" w:rsidRDefault="000B2ABC" w:rsidP="000B2ABC">
      <w:pPr>
        <w:spacing w:after="0" w:line="240" w:lineRule="auto"/>
        <w:jc w:val="center"/>
        <w:rPr>
          <w:sz w:val="28"/>
          <w:szCs w:val="28"/>
        </w:rPr>
      </w:pP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  <w:r w:rsidRPr="00A01EC9">
        <w:rPr>
          <w:sz w:val="28"/>
          <w:szCs w:val="28"/>
        </w:rPr>
        <w:t xml:space="preserve">Количество избирателей в муниципальном образовании – </w:t>
      </w:r>
      <w:r w:rsidR="00077E77">
        <w:rPr>
          <w:sz w:val="28"/>
          <w:szCs w:val="28"/>
        </w:rPr>
        <w:t>1464</w:t>
      </w: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  <w:r w:rsidRPr="00A01EC9">
        <w:rPr>
          <w:sz w:val="28"/>
          <w:szCs w:val="28"/>
        </w:rPr>
        <w:t xml:space="preserve">Количество </w:t>
      </w:r>
      <w:proofErr w:type="spellStart"/>
      <w:r w:rsidRPr="00A01EC9">
        <w:rPr>
          <w:sz w:val="28"/>
          <w:szCs w:val="28"/>
        </w:rPr>
        <w:t>многомандатных</w:t>
      </w:r>
      <w:proofErr w:type="spellEnd"/>
      <w:r w:rsidRPr="00A01EC9">
        <w:rPr>
          <w:sz w:val="28"/>
          <w:szCs w:val="28"/>
        </w:rPr>
        <w:t xml:space="preserve"> избирательных округов – </w:t>
      </w:r>
      <w:r w:rsidR="00590A4E">
        <w:rPr>
          <w:sz w:val="28"/>
          <w:szCs w:val="28"/>
        </w:rPr>
        <w:t>2</w:t>
      </w: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  <w:r w:rsidRPr="00A01EC9">
        <w:rPr>
          <w:sz w:val="28"/>
          <w:szCs w:val="28"/>
        </w:rPr>
        <w:t>Количество мандатов – 1</w:t>
      </w:r>
      <w:r w:rsidR="00590A4E">
        <w:rPr>
          <w:sz w:val="28"/>
          <w:szCs w:val="28"/>
        </w:rPr>
        <w:t>0</w:t>
      </w: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</w:p>
    <w:p w:rsidR="000B2ABC" w:rsidRPr="00A01EC9" w:rsidRDefault="00077E77" w:rsidP="000B2ABC">
      <w:pPr>
        <w:spacing w:after="0" w:line="240" w:lineRule="auto"/>
        <w:jc w:val="center"/>
        <w:rPr>
          <w:b/>
          <w:sz w:val="28"/>
          <w:szCs w:val="28"/>
        </w:rPr>
      </w:pPr>
      <w:r w:rsidRPr="00077E77">
        <w:rPr>
          <w:b/>
          <w:sz w:val="28"/>
          <w:szCs w:val="28"/>
        </w:rPr>
        <w:t>Путиловский</w:t>
      </w:r>
      <w:r w:rsidR="00533F29" w:rsidRPr="00077E77">
        <w:rPr>
          <w:b/>
          <w:sz w:val="28"/>
          <w:szCs w:val="28"/>
        </w:rPr>
        <w:t xml:space="preserve"> </w:t>
      </w:r>
      <w:proofErr w:type="spellStart"/>
      <w:r w:rsidR="000B2ABC" w:rsidRPr="00A01EC9">
        <w:rPr>
          <w:b/>
          <w:sz w:val="28"/>
          <w:szCs w:val="28"/>
        </w:rPr>
        <w:t>многомандатный</w:t>
      </w:r>
      <w:proofErr w:type="spellEnd"/>
      <w:r w:rsidR="000B2ABC" w:rsidRPr="00A01EC9">
        <w:rPr>
          <w:b/>
          <w:sz w:val="28"/>
          <w:szCs w:val="28"/>
        </w:rPr>
        <w:t xml:space="preserve"> избирательный округ №</w:t>
      </w:r>
      <w:r w:rsidR="009A6CBE" w:rsidRPr="00A01EC9">
        <w:rPr>
          <w:b/>
          <w:sz w:val="28"/>
          <w:szCs w:val="28"/>
        </w:rPr>
        <w:t> </w:t>
      </w:r>
      <w:r w:rsidR="00533F29" w:rsidRPr="00A01EC9">
        <w:rPr>
          <w:b/>
          <w:sz w:val="28"/>
          <w:szCs w:val="28"/>
        </w:rPr>
        <w:t>1</w:t>
      </w:r>
    </w:p>
    <w:p w:rsidR="000B2ABC" w:rsidRPr="00A01EC9" w:rsidRDefault="000B2ABC" w:rsidP="000B2ABC">
      <w:pPr>
        <w:spacing w:after="0" w:line="240" w:lineRule="auto"/>
        <w:jc w:val="center"/>
        <w:rPr>
          <w:b/>
          <w:sz w:val="28"/>
          <w:szCs w:val="28"/>
        </w:rPr>
      </w:pPr>
    </w:p>
    <w:p w:rsidR="00077E77" w:rsidRDefault="000B2ABC" w:rsidP="00077E77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01EC9">
        <w:rPr>
          <w:sz w:val="28"/>
          <w:szCs w:val="28"/>
        </w:rPr>
        <w:t>Количество избирателей в округе –</w:t>
      </w:r>
      <w:r w:rsidR="0075116E" w:rsidRPr="00A01EC9">
        <w:rPr>
          <w:sz w:val="28"/>
          <w:szCs w:val="28"/>
        </w:rPr>
        <w:t xml:space="preserve"> </w:t>
      </w:r>
      <w:r w:rsidR="00077E77" w:rsidRPr="00077E77">
        <w:rPr>
          <w:rFonts w:eastAsia="Times New Roman"/>
          <w:color w:val="000000"/>
          <w:sz w:val="28"/>
          <w:szCs w:val="28"/>
          <w:lang w:eastAsia="ru-RU"/>
        </w:rPr>
        <w:t>73</w:t>
      </w:r>
      <w:r w:rsidR="00077E77">
        <w:rPr>
          <w:rFonts w:eastAsia="Times New Roman"/>
          <w:color w:val="000000"/>
          <w:sz w:val="28"/>
          <w:szCs w:val="28"/>
          <w:lang w:eastAsia="ru-RU"/>
        </w:rPr>
        <w:t>0</w:t>
      </w:r>
    </w:p>
    <w:p w:rsidR="000B2ABC" w:rsidRPr="00077E77" w:rsidRDefault="000B2ABC" w:rsidP="00077E77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01EC9">
        <w:rPr>
          <w:sz w:val="28"/>
          <w:szCs w:val="28"/>
        </w:rPr>
        <w:t>Количество мандатов в округе–</w:t>
      </w:r>
      <w:r w:rsidR="0075116E" w:rsidRPr="00A01EC9">
        <w:rPr>
          <w:sz w:val="28"/>
          <w:szCs w:val="28"/>
        </w:rPr>
        <w:t xml:space="preserve"> </w:t>
      </w:r>
      <w:r w:rsidR="00590A4E">
        <w:rPr>
          <w:sz w:val="28"/>
          <w:szCs w:val="28"/>
        </w:rPr>
        <w:t>5</w:t>
      </w: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</w:p>
    <w:p w:rsidR="008E59B1" w:rsidRDefault="0075116E" w:rsidP="008E59B1">
      <w:pPr>
        <w:autoSpaceDE w:val="0"/>
        <w:autoSpaceDN w:val="0"/>
        <w:spacing w:after="0" w:line="240" w:lineRule="auto"/>
        <w:rPr>
          <w:b/>
          <w:i/>
          <w:sz w:val="28"/>
          <w:szCs w:val="28"/>
        </w:rPr>
      </w:pPr>
      <w:r w:rsidRPr="00A01EC9">
        <w:rPr>
          <w:b/>
          <w:i/>
          <w:sz w:val="28"/>
          <w:szCs w:val="28"/>
        </w:rPr>
        <w:t xml:space="preserve">Описание </w:t>
      </w:r>
      <w:proofErr w:type="spellStart"/>
      <w:r w:rsidRPr="00A01EC9">
        <w:rPr>
          <w:b/>
          <w:i/>
          <w:sz w:val="28"/>
          <w:szCs w:val="28"/>
        </w:rPr>
        <w:t>многомандатного</w:t>
      </w:r>
      <w:proofErr w:type="spellEnd"/>
      <w:r w:rsidRPr="00A01EC9">
        <w:rPr>
          <w:b/>
          <w:i/>
          <w:sz w:val="28"/>
          <w:szCs w:val="28"/>
        </w:rPr>
        <w:t xml:space="preserve"> избирательного округа:</w:t>
      </w:r>
      <w:r w:rsidR="008E59B1">
        <w:rPr>
          <w:b/>
          <w:i/>
          <w:sz w:val="28"/>
          <w:szCs w:val="28"/>
        </w:rPr>
        <w:t xml:space="preserve"> </w:t>
      </w:r>
    </w:p>
    <w:p w:rsidR="000B2ABC" w:rsidRDefault="008E59B1" w:rsidP="008E59B1">
      <w:pPr>
        <w:autoSpaceDE w:val="0"/>
        <w:autoSpaceDN w:val="0"/>
        <w:spacing w:after="0" w:line="240" w:lineRule="auto"/>
        <w:jc w:val="both"/>
        <w:rPr>
          <w:b/>
          <w:i/>
          <w:sz w:val="28"/>
          <w:szCs w:val="28"/>
        </w:rPr>
      </w:pPr>
      <w:r w:rsidRPr="008D5116">
        <w:rPr>
          <w:b/>
          <w:sz w:val="28"/>
          <w:szCs w:val="28"/>
        </w:rPr>
        <w:t xml:space="preserve">Часть муниципального образования </w:t>
      </w:r>
      <w:proofErr w:type="spellStart"/>
      <w:r w:rsidRPr="008D5116">
        <w:rPr>
          <w:rFonts w:eastAsia="Times New Roman"/>
          <w:b/>
          <w:bCs/>
          <w:iCs/>
          <w:sz w:val="28"/>
          <w:szCs w:val="28"/>
          <w:lang w:eastAsia="ru-RU"/>
        </w:rPr>
        <w:t>Путиловское</w:t>
      </w:r>
      <w:proofErr w:type="spellEnd"/>
      <w:r w:rsidRPr="008D5116">
        <w:rPr>
          <w:rFonts w:eastAsia="Times New Roman"/>
          <w:b/>
          <w:bCs/>
          <w:iCs/>
          <w:sz w:val="28"/>
          <w:szCs w:val="28"/>
          <w:lang w:eastAsia="ru-RU"/>
        </w:rPr>
        <w:t xml:space="preserve"> сельское </w:t>
      </w:r>
      <w:proofErr w:type="spellStart"/>
      <w:r w:rsidRPr="008D5116">
        <w:rPr>
          <w:rFonts w:eastAsia="Times New Roman"/>
          <w:b/>
          <w:bCs/>
          <w:iCs/>
          <w:sz w:val="28"/>
          <w:szCs w:val="28"/>
          <w:lang w:eastAsia="ru-RU"/>
        </w:rPr>
        <w:t>поселениемуниципального</w:t>
      </w:r>
      <w:proofErr w:type="spellEnd"/>
      <w:r w:rsidRPr="008D5116">
        <w:rPr>
          <w:rFonts w:eastAsia="Times New Roman"/>
          <w:b/>
          <w:bCs/>
          <w:iCs/>
          <w:sz w:val="28"/>
          <w:szCs w:val="28"/>
          <w:lang w:eastAsia="ru-RU"/>
        </w:rPr>
        <w:t xml:space="preserve"> образования Кировский муниципаль</w:t>
      </w:r>
      <w:r>
        <w:rPr>
          <w:rFonts w:eastAsia="Times New Roman"/>
          <w:b/>
          <w:bCs/>
          <w:iCs/>
          <w:sz w:val="28"/>
          <w:szCs w:val="28"/>
          <w:lang w:eastAsia="ru-RU"/>
        </w:rPr>
        <w:t>ный район Ленинградской области</w:t>
      </w:r>
      <w:r w:rsidRPr="008D5116">
        <w:rPr>
          <w:b/>
          <w:sz w:val="28"/>
          <w:szCs w:val="28"/>
        </w:rPr>
        <w:t xml:space="preserve">: </w:t>
      </w:r>
      <w:r w:rsidRPr="008D5116">
        <w:rPr>
          <w:sz w:val="28"/>
          <w:szCs w:val="28"/>
        </w:rPr>
        <w:t xml:space="preserve">от точки пересечения береговой линии Ладожского озера с </w:t>
      </w:r>
      <w:r>
        <w:rPr>
          <w:sz w:val="28"/>
          <w:szCs w:val="28"/>
        </w:rPr>
        <w:t>восточной</w:t>
      </w:r>
      <w:r w:rsidRPr="008D5116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>ей</w:t>
      </w:r>
      <w:r w:rsidRPr="008D5116">
        <w:rPr>
          <w:sz w:val="28"/>
          <w:szCs w:val="28"/>
        </w:rPr>
        <w:t xml:space="preserve"> </w:t>
      </w:r>
      <w:r>
        <w:rPr>
          <w:sz w:val="28"/>
          <w:szCs w:val="28"/>
        </w:rPr>
        <w:t>Путиловского сельского поселения</w:t>
      </w:r>
      <w:r w:rsidRPr="008D5116">
        <w:rPr>
          <w:sz w:val="28"/>
          <w:szCs w:val="28"/>
        </w:rPr>
        <w:t xml:space="preserve"> на юг по </w:t>
      </w:r>
      <w:r>
        <w:rPr>
          <w:sz w:val="28"/>
          <w:szCs w:val="28"/>
        </w:rPr>
        <w:t xml:space="preserve">восточной </w:t>
      </w:r>
      <w:r w:rsidRPr="008D5116">
        <w:rPr>
          <w:sz w:val="28"/>
          <w:szCs w:val="28"/>
        </w:rPr>
        <w:t>границ</w:t>
      </w:r>
      <w:r>
        <w:rPr>
          <w:sz w:val="28"/>
          <w:szCs w:val="28"/>
        </w:rPr>
        <w:t>е</w:t>
      </w:r>
      <w:r w:rsidRPr="008D5116">
        <w:rPr>
          <w:sz w:val="28"/>
          <w:szCs w:val="28"/>
        </w:rPr>
        <w:t xml:space="preserve"> </w:t>
      </w:r>
      <w:r>
        <w:rPr>
          <w:sz w:val="28"/>
          <w:szCs w:val="28"/>
        </w:rPr>
        <w:t>Путиловского сельского поселения</w:t>
      </w:r>
      <w:r w:rsidRPr="008D5116">
        <w:rPr>
          <w:sz w:val="28"/>
          <w:szCs w:val="28"/>
        </w:rPr>
        <w:t xml:space="preserve"> до шоссе «Кола»,  далее на запад по шоссе «Кола» до </w:t>
      </w:r>
      <w:r>
        <w:rPr>
          <w:sz w:val="28"/>
          <w:szCs w:val="28"/>
        </w:rPr>
        <w:t>67</w:t>
      </w:r>
      <w:r w:rsidRPr="008D5116">
        <w:rPr>
          <w:sz w:val="28"/>
          <w:szCs w:val="28"/>
        </w:rPr>
        <w:t xml:space="preserve"> км, затем на юг, по западной границе дер.</w:t>
      </w:r>
      <w:r>
        <w:rPr>
          <w:sz w:val="28"/>
          <w:szCs w:val="28"/>
        </w:rPr>
        <w:t xml:space="preserve"> </w:t>
      </w:r>
      <w:r w:rsidRPr="008D5116">
        <w:rPr>
          <w:sz w:val="28"/>
          <w:szCs w:val="28"/>
        </w:rPr>
        <w:t xml:space="preserve">Горная </w:t>
      </w:r>
      <w:proofErr w:type="spellStart"/>
      <w:r w:rsidRPr="008D5116">
        <w:rPr>
          <w:sz w:val="28"/>
          <w:szCs w:val="28"/>
        </w:rPr>
        <w:t>Шальдиха</w:t>
      </w:r>
      <w:proofErr w:type="spellEnd"/>
      <w:r w:rsidRPr="008D5116">
        <w:rPr>
          <w:sz w:val="28"/>
          <w:szCs w:val="28"/>
        </w:rPr>
        <w:t xml:space="preserve"> до автодороги «</w:t>
      </w:r>
      <w:proofErr w:type="spellStart"/>
      <w:r w:rsidRPr="008D5116">
        <w:rPr>
          <w:sz w:val="28"/>
          <w:szCs w:val="28"/>
        </w:rPr>
        <w:t>Шлиссельбург-Нижняя</w:t>
      </w:r>
      <w:proofErr w:type="spellEnd"/>
      <w:r w:rsidRPr="008D5116">
        <w:rPr>
          <w:sz w:val="28"/>
          <w:szCs w:val="28"/>
        </w:rPr>
        <w:t xml:space="preserve"> </w:t>
      </w:r>
      <w:proofErr w:type="spellStart"/>
      <w:r w:rsidRPr="008D5116">
        <w:rPr>
          <w:sz w:val="28"/>
          <w:szCs w:val="28"/>
        </w:rPr>
        <w:t>Шальдиха-Путилово-ст</w:t>
      </w:r>
      <w:proofErr w:type="gramStart"/>
      <w:r w:rsidRPr="008D5116">
        <w:rPr>
          <w:sz w:val="28"/>
          <w:szCs w:val="28"/>
        </w:rPr>
        <w:t>.Н</w:t>
      </w:r>
      <w:proofErr w:type="gramEnd"/>
      <w:r w:rsidRPr="008D5116">
        <w:rPr>
          <w:sz w:val="28"/>
          <w:szCs w:val="28"/>
        </w:rPr>
        <w:t>азия</w:t>
      </w:r>
      <w:proofErr w:type="spellEnd"/>
      <w:r w:rsidRPr="008D5116">
        <w:rPr>
          <w:sz w:val="28"/>
          <w:szCs w:val="28"/>
        </w:rPr>
        <w:t xml:space="preserve">», далее на юг по дороге в </w:t>
      </w:r>
      <w:proofErr w:type="gramStart"/>
      <w:r w:rsidRPr="008D5116">
        <w:rPr>
          <w:sz w:val="28"/>
          <w:szCs w:val="28"/>
        </w:rPr>
        <w:t>направлении д.</w:t>
      </w:r>
      <w:r>
        <w:rPr>
          <w:sz w:val="28"/>
          <w:szCs w:val="28"/>
        </w:rPr>
        <w:t xml:space="preserve"> </w:t>
      </w:r>
      <w:proofErr w:type="spellStart"/>
      <w:r w:rsidRPr="008D5116">
        <w:rPr>
          <w:sz w:val="28"/>
          <w:szCs w:val="28"/>
        </w:rPr>
        <w:t>Валовщин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 населенном пункте </w:t>
      </w:r>
      <w:proofErr w:type="spellStart"/>
      <w:r>
        <w:rPr>
          <w:sz w:val="28"/>
          <w:szCs w:val="28"/>
        </w:rPr>
        <w:t>Путилово</w:t>
      </w:r>
      <w:proofErr w:type="spellEnd"/>
      <w:r>
        <w:rPr>
          <w:sz w:val="28"/>
          <w:szCs w:val="28"/>
        </w:rPr>
        <w:t xml:space="preserve"> до асфальтированного съезда к МКД, далее на запад до юго-западного угла дома № 6 по ул. Дорофеева, далее  северо-запад до юго-западного угла дома № 2 по ул. Дорофеева, далее </w:t>
      </w:r>
      <w:r w:rsidRPr="008D5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вдоль этого дома по западной стороне до пешеходной дорожки, далее </w:t>
      </w:r>
      <w:r w:rsidRPr="008D5116">
        <w:rPr>
          <w:sz w:val="28"/>
          <w:szCs w:val="28"/>
        </w:rPr>
        <w:t>по пешеходной дорожке между жилы</w:t>
      </w:r>
      <w:r>
        <w:rPr>
          <w:sz w:val="28"/>
          <w:szCs w:val="28"/>
        </w:rPr>
        <w:t>м домом №15а и детским садом №2</w:t>
      </w:r>
      <w:r w:rsidRPr="008D5116">
        <w:rPr>
          <w:sz w:val="28"/>
          <w:szCs w:val="28"/>
        </w:rPr>
        <w:t xml:space="preserve"> до западной границы территории детского</w:t>
      </w:r>
      <w:proofErr w:type="gramEnd"/>
      <w:r w:rsidRPr="008D5116">
        <w:rPr>
          <w:sz w:val="28"/>
          <w:szCs w:val="28"/>
        </w:rPr>
        <w:t xml:space="preserve"> сада №24, затем на север мимо </w:t>
      </w:r>
      <w:r>
        <w:rPr>
          <w:sz w:val="28"/>
          <w:szCs w:val="28"/>
        </w:rPr>
        <w:t>нежилого здания № 9а по ул. Братьев Пожарских</w:t>
      </w:r>
      <w:r w:rsidRPr="008D5116">
        <w:rPr>
          <w:sz w:val="28"/>
          <w:szCs w:val="28"/>
        </w:rPr>
        <w:t xml:space="preserve"> по направлению к автодороге «</w:t>
      </w:r>
      <w:proofErr w:type="spellStart"/>
      <w:r w:rsidRPr="008D5116">
        <w:rPr>
          <w:sz w:val="28"/>
          <w:szCs w:val="28"/>
        </w:rPr>
        <w:t>Шлиссельбург-Нижняя</w:t>
      </w:r>
      <w:proofErr w:type="spellEnd"/>
      <w:r w:rsidRPr="008D5116">
        <w:rPr>
          <w:sz w:val="28"/>
          <w:szCs w:val="28"/>
        </w:rPr>
        <w:t xml:space="preserve"> </w:t>
      </w:r>
      <w:proofErr w:type="spellStart"/>
      <w:r w:rsidRPr="008D5116">
        <w:rPr>
          <w:sz w:val="28"/>
          <w:szCs w:val="28"/>
        </w:rPr>
        <w:t>Шальдиха-Путилово-с</w:t>
      </w:r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азия</w:t>
      </w:r>
      <w:proofErr w:type="spellEnd"/>
      <w:r>
        <w:rPr>
          <w:sz w:val="28"/>
          <w:szCs w:val="28"/>
        </w:rPr>
        <w:t>»  до северо-восточного</w:t>
      </w:r>
      <w:r w:rsidRPr="008D5116">
        <w:rPr>
          <w:sz w:val="28"/>
          <w:szCs w:val="28"/>
        </w:rPr>
        <w:t xml:space="preserve"> угла жилого дома №22,  огибая  жилые дома № 22 и № 23 с северной стороны, жилой дом № 16 с западной стороны, жилой дом № 21 с южной стороны, до юго-восточного угла дома №15а, </w:t>
      </w:r>
      <w:r>
        <w:rPr>
          <w:sz w:val="28"/>
          <w:szCs w:val="28"/>
        </w:rPr>
        <w:t xml:space="preserve">далее на юго-восток по западным границам земельных участков </w:t>
      </w:r>
      <w:proofErr w:type="gramStart"/>
      <w:r>
        <w:rPr>
          <w:sz w:val="28"/>
          <w:szCs w:val="28"/>
        </w:rPr>
        <w:t xml:space="preserve">по ул. Дорофеева до пересечения с ул. Южная, далее на запад по южным границам земельных участков четной </w:t>
      </w:r>
      <w:r>
        <w:rPr>
          <w:sz w:val="28"/>
          <w:szCs w:val="28"/>
        </w:rPr>
        <w:lastRenderedPageBreak/>
        <w:t>стороны ул. Южная до пересечения с автодорогой «</w:t>
      </w:r>
      <w:proofErr w:type="spellStart"/>
      <w:r>
        <w:rPr>
          <w:sz w:val="28"/>
          <w:szCs w:val="28"/>
        </w:rPr>
        <w:t>Путилово-Поляны</w:t>
      </w:r>
      <w:proofErr w:type="spellEnd"/>
      <w:r>
        <w:rPr>
          <w:sz w:val="28"/>
          <w:szCs w:val="28"/>
        </w:rPr>
        <w:t>», далее на юг по автодороге «</w:t>
      </w:r>
      <w:proofErr w:type="spellStart"/>
      <w:r>
        <w:rPr>
          <w:sz w:val="28"/>
          <w:szCs w:val="28"/>
        </w:rPr>
        <w:t>Путилово-Поляны</w:t>
      </w:r>
      <w:proofErr w:type="spellEnd"/>
      <w:r>
        <w:rPr>
          <w:sz w:val="28"/>
          <w:szCs w:val="28"/>
        </w:rPr>
        <w:t xml:space="preserve">» до границы населенного пункта д. Поляны, огибая д. Поляны по восточной границе </w:t>
      </w:r>
      <w:r w:rsidRPr="008D5116">
        <w:rPr>
          <w:sz w:val="28"/>
          <w:szCs w:val="28"/>
        </w:rPr>
        <w:t>до ж/</w:t>
      </w:r>
      <w:proofErr w:type="spellStart"/>
      <w:r w:rsidRPr="008D5116">
        <w:rPr>
          <w:sz w:val="28"/>
          <w:szCs w:val="28"/>
        </w:rPr>
        <w:t>д</w:t>
      </w:r>
      <w:proofErr w:type="spellEnd"/>
      <w:r w:rsidRPr="008D5116">
        <w:rPr>
          <w:sz w:val="28"/>
          <w:szCs w:val="28"/>
        </w:rPr>
        <w:t xml:space="preserve"> линии Санкт-Петербург - Волховстрой,  далее на юго-запад по ж/</w:t>
      </w:r>
      <w:proofErr w:type="spellStart"/>
      <w:r w:rsidRPr="008D5116">
        <w:rPr>
          <w:sz w:val="28"/>
          <w:szCs w:val="28"/>
        </w:rPr>
        <w:t>д</w:t>
      </w:r>
      <w:proofErr w:type="spellEnd"/>
      <w:r w:rsidRPr="008D5116">
        <w:rPr>
          <w:sz w:val="28"/>
          <w:szCs w:val="28"/>
        </w:rPr>
        <w:t xml:space="preserve"> д</w:t>
      </w:r>
      <w:r>
        <w:rPr>
          <w:sz w:val="28"/>
          <w:szCs w:val="28"/>
        </w:rPr>
        <w:t>о восточной границы квартала 41</w:t>
      </w:r>
      <w:proofErr w:type="gramEnd"/>
      <w:r w:rsidRPr="008D5116">
        <w:rPr>
          <w:sz w:val="28"/>
          <w:szCs w:val="28"/>
        </w:rPr>
        <w:t xml:space="preserve"> </w:t>
      </w:r>
      <w:proofErr w:type="spellStart"/>
      <w:proofErr w:type="gramStart"/>
      <w:r w:rsidRPr="008D5116">
        <w:rPr>
          <w:sz w:val="28"/>
          <w:szCs w:val="28"/>
        </w:rPr>
        <w:t>Вороновского</w:t>
      </w:r>
      <w:proofErr w:type="spellEnd"/>
      <w:r w:rsidRPr="008D5116">
        <w:rPr>
          <w:sz w:val="28"/>
          <w:szCs w:val="28"/>
        </w:rPr>
        <w:t xml:space="preserve"> лесничества</w:t>
      </w:r>
      <w:r>
        <w:rPr>
          <w:sz w:val="28"/>
          <w:szCs w:val="28"/>
        </w:rPr>
        <w:t>,</w:t>
      </w:r>
      <w:r w:rsidRPr="008D5116">
        <w:rPr>
          <w:sz w:val="28"/>
          <w:szCs w:val="28"/>
        </w:rPr>
        <w:t xml:space="preserve"> далее на юг </w:t>
      </w:r>
      <w:r>
        <w:rPr>
          <w:sz w:val="28"/>
          <w:szCs w:val="28"/>
        </w:rPr>
        <w:t xml:space="preserve">по смежной границе </w:t>
      </w:r>
      <w:proofErr w:type="spellStart"/>
      <w:r>
        <w:rPr>
          <w:sz w:val="28"/>
          <w:szCs w:val="28"/>
        </w:rPr>
        <w:t>Назиевского</w:t>
      </w:r>
      <w:proofErr w:type="spellEnd"/>
      <w:r>
        <w:rPr>
          <w:sz w:val="28"/>
          <w:szCs w:val="28"/>
        </w:rPr>
        <w:t xml:space="preserve"> городского поселения и Путиловского сельского поселения до южной стороны квартала 89  </w:t>
      </w:r>
      <w:proofErr w:type="spellStart"/>
      <w:r w:rsidRPr="008D5116">
        <w:rPr>
          <w:sz w:val="28"/>
          <w:szCs w:val="28"/>
        </w:rPr>
        <w:t>Вороновского</w:t>
      </w:r>
      <w:proofErr w:type="spellEnd"/>
      <w:r w:rsidRPr="008D5116">
        <w:rPr>
          <w:sz w:val="28"/>
          <w:szCs w:val="28"/>
        </w:rPr>
        <w:t xml:space="preserve"> лесничества</w:t>
      </w:r>
      <w:r>
        <w:rPr>
          <w:sz w:val="28"/>
          <w:szCs w:val="28"/>
        </w:rPr>
        <w:t xml:space="preserve">, далее </w:t>
      </w:r>
      <w:r w:rsidRPr="008D5116">
        <w:rPr>
          <w:sz w:val="28"/>
          <w:szCs w:val="28"/>
        </w:rPr>
        <w:t xml:space="preserve"> на запад по южным границам кварталов 89 и 88 эт</w:t>
      </w:r>
      <w:r>
        <w:rPr>
          <w:sz w:val="28"/>
          <w:szCs w:val="28"/>
        </w:rPr>
        <w:t xml:space="preserve">ого лесничества до границы </w:t>
      </w:r>
      <w:proofErr w:type="spellStart"/>
      <w:r>
        <w:rPr>
          <w:sz w:val="28"/>
          <w:szCs w:val="28"/>
        </w:rPr>
        <w:t>Мгинского</w:t>
      </w:r>
      <w:proofErr w:type="spellEnd"/>
      <w:r>
        <w:rPr>
          <w:sz w:val="28"/>
          <w:szCs w:val="28"/>
        </w:rPr>
        <w:t xml:space="preserve"> городского поселения, далее на северо-запад по смежной границе </w:t>
      </w:r>
      <w:proofErr w:type="spellStart"/>
      <w:r>
        <w:rPr>
          <w:sz w:val="28"/>
          <w:szCs w:val="28"/>
        </w:rPr>
        <w:t>Мгинского</w:t>
      </w:r>
      <w:proofErr w:type="spellEnd"/>
      <w:r>
        <w:rPr>
          <w:sz w:val="28"/>
          <w:szCs w:val="28"/>
        </w:rPr>
        <w:t xml:space="preserve"> городского поселения и Путиловского сельского поселения до границы </w:t>
      </w:r>
      <w:proofErr w:type="spellStart"/>
      <w:r>
        <w:rPr>
          <w:sz w:val="28"/>
          <w:szCs w:val="28"/>
        </w:rPr>
        <w:t>Приладожского</w:t>
      </w:r>
      <w:proofErr w:type="spellEnd"/>
      <w:r>
        <w:rPr>
          <w:sz w:val="28"/>
          <w:szCs w:val="28"/>
        </w:rPr>
        <w:t xml:space="preserve"> городского поселения, далее на северо-запад</w:t>
      </w:r>
      <w:proofErr w:type="gramEnd"/>
      <w:r>
        <w:rPr>
          <w:sz w:val="28"/>
          <w:szCs w:val="28"/>
        </w:rPr>
        <w:t xml:space="preserve"> по смежной границе </w:t>
      </w:r>
      <w:proofErr w:type="spellStart"/>
      <w:r>
        <w:rPr>
          <w:sz w:val="28"/>
          <w:szCs w:val="28"/>
        </w:rPr>
        <w:t>Мгинского</w:t>
      </w:r>
      <w:proofErr w:type="spellEnd"/>
      <w:r>
        <w:rPr>
          <w:sz w:val="28"/>
          <w:szCs w:val="28"/>
        </w:rPr>
        <w:t xml:space="preserve"> городского поселения и Путиловского сельского поселения </w:t>
      </w:r>
      <w:r w:rsidRPr="008D5116">
        <w:rPr>
          <w:sz w:val="28"/>
          <w:szCs w:val="28"/>
        </w:rPr>
        <w:t xml:space="preserve"> до точки пересечения створа западной границы </w:t>
      </w:r>
      <w:r>
        <w:rPr>
          <w:sz w:val="28"/>
          <w:szCs w:val="28"/>
        </w:rPr>
        <w:t>Путиловского сельского поселения</w:t>
      </w:r>
      <w:r w:rsidRPr="008D5116">
        <w:rPr>
          <w:sz w:val="28"/>
          <w:szCs w:val="28"/>
        </w:rPr>
        <w:t xml:space="preserve"> с береговой линией Ладожского озера, далее на восток по береговой линии Ладожского о</w:t>
      </w:r>
      <w:r>
        <w:rPr>
          <w:sz w:val="28"/>
          <w:szCs w:val="28"/>
        </w:rPr>
        <w:t>зера до исходной точки.</w:t>
      </w:r>
    </w:p>
    <w:p w:rsidR="00077E77" w:rsidRPr="00A01EC9" w:rsidRDefault="00077E77" w:rsidP="008E59B1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8E59B1" w:rsidRDefault="00590A4E" w:rsidP="008E59B1">
      <w:p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3D19A9">
        <w:rPr>
          <w:b/>
          <w:sz w:val="28"/>
          <w:szCs w:val="28"/>
        </w:rPr>
        <w:t>В границы избирательного округа  включены</w:t>
      </w:r>
      <w:r w:rsidRPr="003D19A9">
        <w:rPr>
          <w:sz w:val="28"/>
          <w:szCs w:val="28"/>
        </w:rPr>
        <w:t>:</w:t>
      </w:r>
    </w:p>
    <w:p w:rsidR="008E59B1" w:rsidRPr="008D5116" w:rsidRDefault="008E59B1" w:rsidP="008E59B1">
      <w:p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8D511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8D5116">
        <w:rPr>
          <w:sz w:val="28"/>
          <w:szCs w:val="28"/>
        </w:rPr>
        <w:t>Путилово</w:t>
      </w:r>
      <w:proofErr w:type="spellEnd"/>
      <w:r w:rsidRPr="008D5116">
        <w:rPr>
          <w:sz w:val="28"/>
          <w:szCs w:val="28"/>
        </w:rPr>
        <w:t xml:space="preserve"> - улиц</w:t>
      </w:r>
      <w:r>
        <w:rPr>
          <w:sz w:val="28"/>
          <w:szCs w:val="28"/>
        </w:rPr>
        <w:t>ы</w:t>
      </w:r>
      <w:r w:rsidRPr="008D5116">
        <w:rPr>
          <w:sz w:val="28"/>
          <w:szCs w:val="28"/>
        </w:rPr>
        <w:t xml:space="preserve">:  </w:t>
      </w:r>
      <w:proofErr w:type="gramStart"/>
      <w:r w:rsidRPr="008D5116">
        <w:rPr>
          <w:sz w:val="28"/>
          <w:szCs w:val="28"/>
        </w:rPr>
        <w:t xml:space="preserve">Братьев Пожарских – </w:t>
      </w:r>
      <w:r>
        <w:rPr>
          <w:sz w:val="28"/>
          <w:szCs w:val="28"/>
        </w:rPr>
        <w:t xml:space="preserve">за исключением </w:t>
      </w:r>
      <w:r w:rsidRPr="008D5116">
        <w:rPr>
          <w:sz w:val="28"/>
          <w:szCs w:val="28"/>
        </w:rPr>
        <w:t>дом</w:t>
      </w:r>
      <w:r>
        <w:rPr>
          <w:sz w:val="28"/>
          <w:szCs w:val="28"/>
        </w:rPr>
        <w:t>ов</w:t>
      </w:r>
      <w:r w:rsidRPr="008D5116">
        <w:rPr>
          <w:sz w:val="28"/>
          <w:szCs w:val="28"/>
        </w:rPr>
        <w:t xml:space="preserve"> №№15а,  16, 17, 18, 21, 22, 23, 24</w:t>
      </w:r>
      <w:r>
        <w:rPr>
          <w:sz w:val="28"/>
          <w:szCs w:val="28"/>
        </w:rPr>
        <w:t>,</w:t>
      </w:r>
      <w:r w:rsidRPr="008D5116">
        <w:rPr>
          <w:sz w:val="28"/>
          <w:szCs w:val="28"/>
        </w:rPr>
        <w:t xml:space="preserve"> Дорофеева</w:t>
      </w:r>
      <w:r>
        <w:rPr>
          <w:sz w:val="28"/>
          <w:szCs w:val="28"/>
        </w:rPr>
        <w:t xml:space="preserve"> – дома №№ 2</w:t>
      </w:r>
      <w:r w:rsidRPr="008D5116">
        <w:rPr>
          <w:sz w:val="28"/>
          <w:szCs w:val="28"/>
        </w:rPr>
        <w:t>,</w:t>
      </w:r>
      <w:r>
        <w:rPr>
          <w:sz w:val="28"/>
          <w:szCs w:val="28"/>
        </w:rPr>
        <w:t xml:space="preserve"> 4, 6, </w:t>
      </w:r>
      <w:r w:rsidRPr="008D5116">
        <w:rPr>
          <w:sz w:val="28"/>
          <w:szCs w:val="28"/>
        </w:rPr>
        <w:t xml:space="preserve"> Дьяконова, Западная, </w:t>
      </w:r>
      <w:proofErr w:type="spellStart"/>
      <w:r w:rsidRPr="008D5116">
        <w:rPr>
          <w:sz w:val="28"/>
          <w:szCs w:val="28"/>
        </w:rPr>
        <w:t>Игнашкиных</w:t>
      </w:r>
      <w:proofErr w:type="spellEnd"/>
      <w:r w:rsidRPr="008D5116">
        <w:rPr>
          <w:sz w:val="28"/>
          <w:szCs w:val="28"/>
        </w:rPr>
        <w:t>, Луговая, Полянки, Садовая, Советская, Солнечная, Учительская, Парковая</w:t>
      </w:r>
      <w:r>
        <w:rPr>
          <w:sz w:val="28"/>
          <w:szCs w:val="28"/>
        </w:rPr>
        <w:t>, Южная</w:t>
      </w:r>
      <w:r w:rsidRPr="008D5116">
        <w:rPr>
          <w:sz w:val="28"/>
          <w:szCs w:val="28"/>
        </w:rPr>
        <w:t>; пер. Школьный;</w:t>
      </w:r>
      <w:proofErr w:type="gramEnd"/>
    </w:p>
    <w:p w:rsidR="008E59B1" w:rsidRPr="008D5116" w:rsidRDefault="008E59B1" w:rsidP="008E59B1">
      <w:p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Деревни: </w:t>
      </w:r>
      <w:r w:rsidRPr="008D5116">
        <w:rPr>
          <w:sz w:val="28"/>
          <w:szCs w:val="28"/>
        </w:rPr>
        <w:t xml:space="preserve"> Нижняя </w:t>
      </w:r>
      <w:proofErr w:type="spellStart"/>
      <w:r w:rsidRPr="008D5116">
        <w:rPr>
          <w:sz w:val="28"/>
          <w:szCs w:val="28"/>
        </w:rPr>
        <w:t>Шал</w:t>
      </w:r>
      <w:r>
        <w:rPr>
          <w:sz w:val="28"/>
          <w:szCs w:val="28"/>
        </w:rPr>
        <w:t>ьдиха</w:t>
      </w:r>
      <w:proofErr w:type="spellEnd"/>
      <w:r>
        <w:rPr>
          <w:sz w:val="28"/>
          <w:szCs w:val="28"/>
        </w:rPr>
        <w:t>, Поляны,  п.ст. Назия; массив ст. Назия; ДНП «Крутой Ручей».</w:t>
      </w:r>
    </w:p>
    <w:p w:rsidR="00590A4E" w:rsidRDefault="00590A4E" w:rsidP="00590A4E">
      <w:pPr>
        <w:pStyle w:val="a8"/>
        <w:ind w:firstLine="0"/>
        <w:rPr>
          <w:sz w:val="28"/>
          <w:szCs w:val="28"/>
        </w:rPr>
      </w:pPr>
    </w:p>
    <w:p w:rsidR="0075116E" w:rsidRPr="00A01EC9" w:rsidRDefault="0075116E">
      <w:pPr>
        <w:rPr>
          <w:b/>
          <w:i/>
          <w:sz w:val="28"/>
          <w:szCs w:val="28"/>
        </w:rPr>
      </w:pPr>
    </w:p>
    <w:p w:rsidR="004A5E12" w:rsidRPr="00A01EC9" w:rsidRDefault="00077E77" w:rsidP="004A5E12">
      <w:pPr>
        <w:spacing w:after="0" w:line="240" w:lineRule="auto"/>
        <w:jc w:val="center"/>
        <w:rPr>
          <w:b/>
          <w:sz w:val="28"/>
          <w:szCs w:val="28"/>
        </w:rPr>
      </w:pPr>
      <w:r w:rsidRPr="00077E77">
        <w:rPr>
          <w:b/>
          <w:sz w:val="28"/>
          <w:szCs w:val="28"/>
        </w:rPr>
        <w:t>Путиловский</w:t>
      </w:r>
      <w:r w:rsidRPr="00A01EC9">
        <w:rPr>
          <w:b/>
          <w:sz w:val="28"/>
          <w:szCs w:val="28"/>
        </w:rPr>
        <w:t xml:space="preserve"> </w:t>
      </w:r>
      <w:proofErr w:type="spellStart"/>
      <w:r w:rsidR="004A5E12" w:rsidRPr="00A01EC9">
        <w:rPr>
          <w:b/>
          <w:sz w:val="28"/>
          <w:szCs w:val="28"/>
        </w:rPr>
        <w:t>многомандатный</w:t>
      </w:r>
      <w:proofErr w:type="spellEnd"/>
      <w:r w:rsidR="004A5E12" w:rsidRPr="00A01EC9">
        <w:rPr>
          <w:b/>
          <w:sz w:val="28"/>
          <w:szCs w:val="28"/>
        </w:rPr>
        <w:t xml:space="preserve"> избирательный округ № 2</w:t>
      </w:r>
    </w:p>
    <w:p w:rsidR="004A5E12" w:rsidRPr="00A01EC9" w:rsidRDefault="004A5E12" w:rsidP="004A5E12">
      <w:pPr>
        <w:spacing w:after="0" w:line="240" w:lineRule="auto"/>
        <w:jc w:val="center"/>
        <w:rPr>
          <w:b/>
          <w:sz w:val="28"/>
          <w:szCs w:val="28"/>
        </w:rPr>
      </w:pPr>
    </w:p>
    <w:p w:rsidR="00590A4E" w:rsidRPr="00590A4E" w:rsidRDefault="004A5E12" w:rsidP="00590A4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A01EC9">
        <w:rPr>
          <w:sz w:val="28"/>
          <w:szCs w:val="28"/>
        </w:rPr>
        <w:t>Количество избирателей в округе –</w:t>
      </w:r>
      <w:r w:rsidR="00590A4E">
        <w:rPr>
          <w:sz w:val="28"/>
          <w:szCs w:val="28"/>
        </w:rPr>
        <w:t xml:space="preserve"> </w:t>
      </w:r>
      <w:r w:rsidR="00077E77">
        <w:rPr>
          <w:rFonts w:eastAsia="Times New Roman"/>
          <w:color w:val="000000"/>
          <w:sz w:val="28"/>
          <w:szCs w:val="28"/>
          <w:lang w:eastAsia="ru-RU"/>
        </w:rPr>
        <w:t>734</w:t>
      </w:r>
    </w:p>
    <w:p w:rsidR="004A5E12" w:rsidRPr="00A01EC9" w:rsidRDefault="00590A4E" w:rsidP="004A5E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мандатов в округе – 5</w:t>
      </w:r>
    </w:p>
    <w:p w:rsidR="004A5E12" w:rsidRPr="00A01EC9" w:rsidRDefault="004A5E12" w:rsidP="004A5E12">
      <w:pPr>
        <w:spacing w:after="0" w:line="240" w:lineRule="auto"/>
        <w:jc w:val="both"/>
        <w:rPr>
          <w:sz w:val="28"/>
          <w:szCs w:val="28"/>
        </w:rPr>
      </w:pPr>
    </w:p>
    <w:p w:rsidR="004A5E12" w:rsidRPr="00A01EC9" w:rsidRDefault="004A5E12" w:rsidP="008E59B1">
      <w:pPr>
        <w:spacing w:after="0" w:line="240" w:lineRule="auto"/>
        <w:jc w:val="both"/>
        <w:rPr>
          <w:b/>
          <w:i/>
          <w:sz w:val="28"/>
          <w:szCs w:val="28"/>
        </w:rPr>
      </w:pPr>
      <w:r w:rsidRPr="00A01EC9">
        <w:rPr>
          <w:b/>
          <w:i/>
          <w:sz w:val="28"/>
          <w:szCs w:val="28"/>
        </w:rPr>
        <w:t xml:space="preserve">Описание </w:t>
      </w:r>
      <w:proofErr w:type="spellStart"/>
      <w:r w:rsidRPr="00A01EC9">
        <w:rPr>
          <w:b/>
          <w:i/>
          <w:sz w:val="28"/>
          <w:szCs w:val="28"/>
        </w:rPr>
        <w:t>многомандатного</w:t>
      </w:r>
      <w:proofErr w:type="spellEnd"/>
      <w:r w:rsidRPr="00A01EC9">
        <w:rPr>
          <w:b/>
          <w:i/>
          <w:sz w:val="28"/>
          <w:szCs w:val="28"/>
        </w:rPr>
        <w:t xml:space="preserve"> избирательного округа:</w:t>
      </w:r>
    </w:p>
    <w:p w:rsidR="008E59B1" w:rsidRPr="008D5116" w:rsidRDefault="008E59B1" w:rsidP="008E59B1">
      <w:p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proofErr w:type="gramStart"/>
      <w:r w:rsidRPr="008D5116">
        <w:rPr>
          <w:b/>
          <w:sz w:val="28"/>
          <w:szCs w:val="28"/>
        </w:rPr>
        <w:t xml:space="preserve">Часть муниципального образования </w:t>
      </w:r>
      <w:proofErr w:type="spellStart"/>
      <w:r w:rsidRPr="008D5116">
        <w:rPr>
          <w:rFonts w:eastAsia="Times New Roman"/>
          <w:b/>
          <w:bCs/>
          <w:iCs/>
          <w:sz w:val="28"/>
          <w:szCs w:val="28"/>
          <w:lang w:eastAsia="ru-RU"/>
        </w:rPr>
        <w:t>Путиловское</w:t>
      </w:r>
      <w:proofErr w:type="spellEnd"/>
      <w:r w:rsidRPr="008D5116">
        <w:rPr>
          <w:rFonts w:eastAsia="Times New Roman"/>
          <w:b/>
          <w:bCs/>
          <w:iCs/>
          <w:sz w:val="28"/>
          <w:szCs w:val="28"/>
          <w:lang w:eastAsia="ru-RU"/>
        </w:rPr>
        <w:t xml:space="preserve"> сельское поселение муниципального образования Кировский муниципаль</w:t>
      </w:r>
      <w:r>
        <w:rPr>
          <w:rFonts w:eastAsia="Times New Roman"/>
          <w:b/>
          <w:bCs/>
          <w:iCs/>
          <w:sz w:val="28"/>
          <w:szCs w:val="28"/>
          <w:lang w:eastAsia="ru-RU"/>
        </w:rPr>
        <w:t>ный район Ленинградской области</w:t>
      </w:r>
      <w:r w:rsidRPr="008D5116">
        <w:rPr>
          <w:b/>
          <w:sz w:val="28"/>
          <w:szCs w:val="28"/>
        </w:rPr>
        <w:t xml:space="preserve">: </w:t>
      </w:r>
      <w:r w:rsidRPr="008D5116">
        <w:rPr>
          <w:sz w:val="28"/>
          <w:szCs w:val="28"/>
        </w:rPr>
        <w:t xml:space="preserve">от </w:t>
      </w:r>
      <w:r>
        <w:rPr>
          <w:sz w:val="28"/>
          <w:szCs w:val="28"/>
        </w:rPr>
        <w:t>67</w:t>
      </w:r>
      <w:r w:rsidRPr="008D5116">
        <w:rPr>
          <w:sz w:val="28"/>
          <w:szCs w:val="28"/>
        </w:rPr>
        <w:t xml:space="preserve"> км шоссе «Кола» на </w:t>
      </w:r>
      <w:r>
        <w:rPr>
          <w:sz w:val="28"/>
          <w:szCs w:val="28"/>
        </w:rPr>
        <w:t xml:space="preserve">восток до границы </w:t>
      </w:r>
      <w:proofErr w:type="spellStart"/>
      <w:r>
        <w:rPr>
          <w:sz w:val="28"/>
          <w:szCs w:val="28"/>
        </w:rPr>
        <w:t>Назиевского</w:t>
      </w:r>
      <w:proofErr w:type="spellEnd"/>
      <w:r>
        <w:rPr>
          <w:sz w:val="28"/>
          <w:szCs w:val="28"/>
        </w:rPr>
        <w:t xml:space="preserve"> городского поселения, далее непрерывно </w:t>
      </w:r>
      <w:r w:rsidRPr="008D5116">
        <w:rPr>
          <w:sz w:val="28"/>
          <w:szCs w:val="28"/>
        </w:rPr>
        <w:t xml:space="preserve">на юг </w:t>
      </w:r>
      <w:r>
        <w:rPr>
          <w:sz w:val="28"/>
          <w:szCs w:val="28"/>
        </w:rPr>
        <w:t xml:space="preserve">по смежной границе </w:t>
      </w:r>
      <w:proofErr w:type="spellStart"/>
      <w:r>
        <w:rPr>
          <w:sz w:val="28"/>
          <w:szCs w:val="28"/>
        </w:rPr>
        <w:t>Назиевского</w:t>
      </w:r>
      <w:proofErr w:type="spellEnd"/>
      <w:r>
        <w:rPr>
          <w:sz w:val="28"/>
          <w:szCs w:val="28"/>
        </w:rPr>
        <w:t xml:space="preserve"> городского поселения и Путиловского сельского поселения до </w:t>
      </w:r>
      <w:r w:rsidRPr="008D5116">
        <w:rPr>
          <w:sz w:val="28"/>
          <w:szCs w:val="28"/>
        </w:rPr>
        <w:t>ж/</w:t>
      </w:r>
      <w:proofErr w:type="spellStart"/>
      <w:r w:rsidRPr="008D5116">
        <w:rPr>
          <w:sz w:val="28"/>
          <w:szCs w:val="28"/>
        </w:rPr>
        <w:t>д</w:t>
      </w:r>
      <w:proofErr w:type="spellEnd"/>
      <w:r w:rsidRPr="008D5116">
        <w:rPr>
          <w:sz w:val="28"/>
          <w:szCs w:val="28"/>
        </w:rPr>
        <w:t xml:space="preserve"> линии Санкт-Петербург - Волховстрой,</w:t>
      </w:r>
      <w:r>
        <w:rPr>
          <w:sz w:val="28"/>
          <w:szCs w:val="28"/>
        </w:rPr>
        <w:t xml:space="preserve"> </w:t>
      </w:r>
      <w:r w:rsidRPr="008D5116">
        <w:rPr>
          <w:sz w:val="28"/>
          <w:szCs w:val="28"/>
        </w:rPr>
        <w:t>далее на юго-запад по ж/</w:t>
      </w:r>
      <w:proofErr w:type="spellStart"/>
      <w:r w:rsidRPr="008D5116">
        <w:rPr>
          <w:sz w:val="28"/>
          <w:szCs w:val="28"/>
        </w:rPr>
        <w:t>д</w:t>
      </w:r>
      <w:proofErr w:type="spellEnd"/>
      <w:r w:rsidRPr="008D5116">
        <w:rPr>
          <w:sz w:val="28"/>
          <w:szCs w:val="28"/>
        </w:rPr>
        <w:t xml:space="preserve"> д</w:t>
      </w:r>
      <w:r>
        <w:rPr>
          <w:sz w:val="28"/>
          <w:szCs w:val="28"/>
        </w:rPr>
        <w:t>о восточной границы населенного пункта д. Поляны, огибая д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Поляны по восточной границе </w:t>
      </w:r>
      <w:r w:rsidRPr="008D5116">
        <w:rPr>
          <w:sz w:val="28"/>
          <w:szCs w:val="28"/>
        </w:rPr>
        <w:t>до</w:t>
      </w:r>
      <w:r>
        <w:rPr>
          <w:sz w:val="28"/>
          <w:szCs w:val="28"/>
        </w:rPr>
        <w:t xml:space="preserve"> пересечения с автодорогой «</w:t>
      </w:r>
      <w:proofErr w:type="spellStart"/>
      <w:r>
        <w:rPr>
          <w:sz w:val="28"/>
          <w:szCs w:val="28"/>
        </w:rPr>
        <w:t>Путилово-Поляны</w:t>
      </w:r>
      <w:proofErr w:type="spellEnd"/>
      <w:r>
        <w:rPr>
          <w:sz w:val="28"/>
          <w:szCs w:val="28"/>
        </w:rPr>
        <w:t>», далее на север по автодороге «</w:t>
      </w:r>
      <w:proofErr w:type="spellStart"/>
      <w:r>
        <w:rPr>
          <w:sz w:val="28"/>
          <w:szCs w:val="28"/>
        </w:rPr>
        <w:t>Путилово-Поляны</w:t>
      </w:r>
      <w:proofErr w:type="spellEnd"/>
      <w:r>
        <w:rPr>
          <w:sz w:val="28"/>
          <w:szCs w:val="28"/>
        </w:rPr>
        <w:t>» до точки примыкания с ул. Южная, далее на восток по южным границам земельных участков четной стороны ул. Южная до юго-западного угла жилого дома №24 по ул. Дорофеева, далее на север по западным границам земельных участков по ул. Дорофеева до юго-западного угла жилого дома</w:t>
      </w:r>
      <w:r w:rsidRPr="008D51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Pr="008D5116">
        <w:rPr>
          <w:sz w:val="28"/>
          <w:szCs w:val="28"/>
        </w:rPr>
        <w:t xml:space="preserve"> по</w:t>
      </w:r>
      <w:proofErr w:type="gramEnd"/>
      <w:r w:rsidRPr="008D5116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Дорофеева </w:t>
      </w:r>
      <w:r w:rsidRPr="008D5116">
        <w:rPr>
          <w:sz w:val="28"/>
          <w:szCs w:val="28"/>
        </w:rPr>
        <w:t>до юго-восточного угла дома №15а</w:t>
      </w:r>
      <w:r>
        <w:rPr>
          <w:sz w:val="28"/>
          <w:szCs w:val="28"/>
        </w:rPr>
        <w:t xml:space="preserve">, далее на восток вдоль южной стороны жилого дома № 21, огибая жилой дом № 16 с западной стороны, </w:t>
      </w:r>
      <w:r w:rsidRPr="008D5116">
        <w:rPr>
          <w:sz w:val="28"/>
          <w:szCs w:val="28"/>
        </w:rPr>
        <w:t>жилые дома № 2</w:t>
      </w:r>
      <w:r>
        <w:rPr>
          <w:sz w:val="28"/>
          <w:szCs w:val="28"/>
        </w:rPr>
        <w:t>3</w:t>
      </w:r>
      <w:r w:rsidRPr="008D5116">
        <w:rPr>
          <w:sz w:val="28"/>
          <w:szCs w:val="28"/>
        </w:rPr>
        <w:t xml:space="preserve"> и № 2</w:t>
      </w:r>
      <w:r>
        <w:rPr>
          <w:sz w:val="28"/>
          <w:szCs w:val="28"/>
        </w:rPr>
        <w:t>2</w:t>
      </w:r>
      <w:r w:rsidRPr="008D5116">
        <w:rPr>
          <w:sz w:val="28"/>
          <w:szCs w:val="28"/>
        </w:rPr>
        <w:t xml:space="preserve"> с северной стороны</w:t>
      </w:r>
      <w:r>
        <w:rPr>
          <w:sz w:val="28"/>
          <w:szCs w:val="28"/>
        </w:rPr>
        <w:t xml:space="preserve"> до  </w:t>
      </w:r>
      <w:r w:rsidRPr="008D5116">
        <w:rPr>
          <w:sz w:val="28"/>
          <w:szCs w:val="28"/>
        </w:rPr>
        <w:t>север</w:t>
      </w:r>
      <w:r>
        <w:rPr>
          <w:sz w:val="28"/>
          <w:szCs w:val="28"/>
        </w:rPr>
        <w:t xml:space="preserve">о-восточного </w:t>
      </w:r>
      <w:r w:rsidRPr="008D5116">
        <w:rPr>
          <w:sz w:val="28"/>
          <w:szCs w:val="28"/>
        </w:rPr>
        <w:t>угла жилого дома №22</w:t>
      </w:r>
      <w:r>
        <w:rPr>
          <w:sz w:val="28"/>
          <w:szCs w:val="28"/>
        </w:rPr>
        <w:t xml:space="preserve">, затем </w:t>
      </w:r>
      <w:r w:rsidRPr="008D5116">
        <w:rPr>
          <w:sz w:val="28"/>
          <w:szCs w:val="28"/>
        </w:rPr>
        <w:t xml:space="preserve">на </w:t>
      </w:r>
      <w:r>
        <w:rPr>
          <w:sz w:val="28"/>
          <w:szCs w:val="28"/>
        </w:rPr>
        <w:t>юг</w:t>
      </w:r>
      <w:r w:rsidRPr="008D5116">
        <w:rPr>
          <w:sz w:val="28"/>
          <w:szCs w:val="28"/>
        </w:rPr>
        <w:t xml:space="preserve"> мимо </w:t>
      </w:r>
      <w:r>
        <w:rPr>
          <w:sz w:val="28"/>
          <w:szCs w:val="28"/>
        </w:rPr>
        <w:t>нежилого здания № 9а по ул. Братьев Пожарских</w:t>
      </w:r>
      <w:r w:rsidRPr="008D5116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от</w:t>
      </w:r>
      <w:r w:rsidRPr="008D5116">
        <w:rPr>
          <w:sz w:val="28"/>
          <w:szCs w:val="28"/>
        </w:rPr>
        <w:t xml:space="preserve"> автодорог</w:t>
      </w:r>
      <w:r>
        <w:rPr>
          <w:sz w:val="28"/>
          <w:szCs w:val="28"/>
        </w:rPr>
        <w:t>и</w:t>
      </w:r>
      <w:r w:rsidRPr="008D5116">
        <w:rPr>
          <w:sz w:val="28"/>
          <w:szCs w:val="28"/>
        </w:rPr>
        <w:t xml:space="preserve"> «</w:t>
      </w:r>
      <w:proofErr w:type="spellStart"/>
      <w:r w:rsidRPr="008D5116">
        <w:rPr>
          <w:sz w:val="28"/>
          <w:szCs w:val="28"/>
        </w:rPr>
        <w:t>Шлиссельбург-Нижняя</w:t>
      </w:r>
      <w:proofErr w:type="spellEnd"/>
      <w:r w:rsidRPr="008D5116">
        <w:rPr>
          <w:sz w:val="28"/>
          <w:szCs w:val="28"/>
        </w:rPr>
        <w:t xml:space="preserve"> </w:t>
      </w:r>
      <w:proofErr w:type="spellStart"/>
      <w:r w:rsidRPr="008D5116">
        <w:rPr>
          <w:sz w:val="28"/>
          <w:szCs w:val="28"/>
        </w:rPr>
        <w:t>Шальдиха-Путилово-с</w:t>
      </w:r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азия</w:t>
      </w:r>
      <w:proofErr w:type="spellEnd"/>
      <w:r>
        <w:rPr>
          <w:sz w:val="28"/>
          <w:szCs w:val="28"/>
        </w:rPr>
        <w:t xml:space="preserve">» до юго-западного угла территории детского сада № 2, далее </w:t>
      </w:r>
      <w:r w:rsidRPr="008D5116">
        <w:rPr>
          <w:sz w:val="28"/>
          <w:szCs w:val="28"/>
        </w:rPr>
        <w:t>по пешеходной дорожке между жилы</w:t>
      </w:r>
      <w:r>
        <w:rPr>
          <w:sz w:val="28"/>
          <w:szCs w:val="28"/>
        </w:rPr>
        <w:t xml:space="preserve">м домом №15а и детским садом №2, далее на юг по западной стороне жилого дома № 2 по ул. Дорофеева до юго-западного угла этого дома, далее на юго-восток до юго-западного угла дома № 6 по ул. Дорофеева, далее по асфальтированной дороге до </w:t>
      </w:r>
      <w:r w:rsidRPr="008D5116">
        <w:rPr>
          <w:sz w:val="28"/>
          <w:szCs w:val="28"/>
        </w:rPr>
        <w:t>автодорог</w:t>
      </w:r>
      <w:r>
        <w:rPr>
          <w:sz w:val="28"/>
          <w:szCs w:val="28"/>
        </w:rPr>
        <w:t>и</w:t>
      </w:r>
      <w:r w:rsidRPr="008D5116">
        <w:rPr>
          <w:sz w:val="28"/>
          <w:szCs w:val="28"/>
        </w:rPr>
        <w:t>,  ведущ</w:t>
      </w:r>
      <w:r>
        <w:rPr>
          <w:sz w:val="28"/>
          <w:szCs w:val="28"/>
        </w:rPr>
        <w:t>ей в</w:t>
      </w:r>
      <w:r w:rsidRPr="008D5116">
        <w:rPr>
          <w:sz w:val="28"/>
          <w:szCs w:val="28"/>
        </w:rPr>
        <w:t xml:space="preserve"> </w:t>
      </w:r>
      <w:proofErr w:type="spellStart"/>
      <w:r w:rsidRPr="008D5116">
        <w:rPr>
          <w:sz w:val="28"/>
          <w:szCs w:val="28"/>
        </w:rPr>
        <w:t>д</w:t>
      </w:r>
      <w:proofErr w:type="gramStart"/>
      <w:r w:rsidRPr="008D5116">
        <w:rPr>
          <w:sz w:val="28"/>
          <w:szCs w:val="28"/>
        </w:rPr>
        <w:t>.В</w:t>
      </w:r>
      <w:proofErr w:type="gramEnd"/>
      <w:r w:rsidRPr="008D5116">
        <w:rPr>
          <w:sz w:val="28"/>
          <w:szCs w:val="28"/>
        </w:rPr>
        <w:t>аловщина</w:t>
      </w:r>
      <w:proofErr w:type="spellEnd"/>
      <w:r>
        <w:rPr>
          <w:sz w:val="28"/>
          <w:szCs w:val="28"/>
        </w:rPr>
        <w:t xml:space="preserve">, далее на север </w:t>
      </w:r>
      <w:r w:rsidRPr="008D5116">
        <w:rPr>
          <w:sz w:val="28"/>
          <w:szCs w:val="28"/>
        </w:rPr>
        <w:t>до автодороги «</w:t>
      </w:r>
      <w:proofErr w:type="spellStart"/>
      <w:r w:rsidRPr="008D5116">
        <w:rPr>
          <w:sz w:val="28"/>
          <w:szCs w:val="28"/>
        </w:rPr>
        <w:t>Шлиссельбург-Нижняя</w:t>
      </w:r>
      <w:proofErr w:type="spellEnd"/>
      <w:r w:rsidRPr="008D5116">
        <w:rPr>
          <w:sz w:val="28"/>
          <w:szCs w:val="28"/>
        </w:rPr>
        <w:t xml:space="preserve"> </w:t>
      </w:r>
      <w:proofErr w:type="spellStart"/>
      <w:r w:rsidRPr="008D5116">
        <w:rPr>
          <w:sz w:val="28"/>
          <w:szCs w:val="28"/>
        </w:rPr>
        <w:t>Шальдиха-Путилово-ст.Назия</w:t>
      </w:r>
      <w:proofErr w:type="spellEnd"/>
      <w:r w:rsidRPr="008D511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D5116">
        <w:rPr>
          <w:sz w:val="28"/>
          <w:szCs w:val="28"/>
        </w:rPr>
        <w:t xml:space="preserve">затем на </w:t>
      </w:r>
      <w:r>
        <w:rPr>
          <w:sz w:val="28"/>
          <w:szCs w:val="28"/>
        </w:rPr>
        <w:t>север</w:t>
      </w:r>
      <w:r w:rsidRPr="008D5116">
        <w:rPr>
          <w:sz w:val="28"/>
          <w:szCs w:val="28"/>
        </w:rPr>
        <w:t xml:space="preserve"> по западной границе дер.</w:t>
      </w:r>
      <w:r>
        <w:rPr>
          <w:sz w:val="28"/>
          <w:szCs w:val="28"/>
        </w:rPr>
        <w:t xml:space="preserve"> </w:t>
      </w:r>
      <w:proofErr w:type="gramStart"/>
      <w:r w:rsidRPr="008D5116">
        <w:rPr>
          <w:sz w:val="28"/>
          <w:szCs w:val="28"/>
        </w:rPr>
        <w:t>Горная</w:t>
      </w:r>
      <w:proofErr w:type="gramEnd"/>
      <w:r w:rsidRPr="008D5116">
        <w:rPr>
          <w:sz w:val="28"/>
          <w:szCs w:val="28"/>
        </w:rPr>
        <w:t xml:space="preserve"> </w:t>
      </w:r>
      <w:proofErr w:type="spellStart"/>
      <w:r w:rsidRPr="008D5116">
        <w:rPr>
          <w:sz w:val="28"/>
          <w:szCs w:val="28"/>
        </w:rPr>
        <w:t>Шальдиха</w:t>
      </w:r>
      <w:proofErr w:type="spellEnd"/>
      <w:r w:rsidRPr="008D5116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Pr="008D5116">
        <w:rPr>
          <w:sz w:val="28"/>
          <w:szCs w:val="28"/>
        </w:rPr>
        <w:t>исходной точки.</w:t>
      </w:r>
    </w:p>
    <w:p w:rsidR="008E59B1" w:rsidRDefault="008E59B1" w:rsidP="008E59B1">
      <w:pPr>
        <w:spacing w:after="0" w:line="240" w:lineRule="auto"/>
        <w:jc w:val="both"/>
        <w:rPr>
          <w:b/>
          <w:sz w:val="28"/>
          <w:szCs w:val="28"/>
        </w:rPr>
      </w:pPr>
    </w:p>
    <w:p w:rsidR="008E59B1" w:rsidRPr="008D5116" w:rsidRDefault="008E59B1" w:rsidP="008E59B1">
      <w:pPr>
        <w:spacing w:after="0" w:line="240" w:lineRule="auto"/>
        <w:jc w:val="both"/>
        <w:rPr>
          <w:sz w:val="28"/>
          <w:szCs w:val="28"/>
        </w:rPr>
      </w:pPr>
      <w:r w:rsidRPr="008D5116">
        <w:rPr>
          <w:b/>
          <w:sz w:val="28"/>
          <w:szCs w:val="28"/>
        </w:rPr>
        <w:t xml:space="preserve">В границы избирательного округа включены: </w:t>
      </w:r>
      <w:proofErr w:type="spellStart"/>
      <w:r w:rsidRPr="008D5116">
        <w:rPr>
          <w:sz w:val="28"/>
          <w:szCs w:val="28"/>
        </w:rPr>
        <w:t>с</w:t>
      </w:r>
      <w:proofErr w:type="gramStart"/>
      <w:r w:rsidRPr="008D5116">
        <w:rPr>
          <w:sz w:val="28"/>
          <w:szCs w:val="28"/>
        </w:rPr>
        <w:t>.П</w:t>
      </w:r>
      <w:proofErr w:type="gramEnd"/>
      <w:r w:rsidRPr="008D5116">
        <w:rPr>
          <w:sz w:val="28"/>
          <w:szCs w:val="28"/>
        </w:rPr>
        <w:t>утилово</w:t>
      </w:r>
      <w:proofErr w:type="spellEnd"/>
      <w:r w:rsidRPr="008D5116">
        <w:rPr>
          <w:sz w:val="28"/>
          <w:szCs w:val="28"/>
        </w:rPr>
        <w:t xml:space="preserve">  -    улица Братьев Пожарских – дома №№15а,  16, 17, 18, 21, 22, 23, 24 ;</w:t>
      </w:r>
      <w:r>
        <w:rPr>
          <w:sz w:val="28"/>
          <w:szCs w:val="28"/>
        </w:rPr>
        <w:t xml:space="preserve"> улица Дорофеева – за исключением </w:t>
      </w:r>
      <w:r w:rsidRPr="008D5116">
        <w:rPr>
          <w:sz w:val="28"/>
          <w:szCs w:val="28"/>
        </w:rPr>
        <w:t>дом</w:t>
      </w:r>
      <w:r>
        <w:rPr>
          <w:sz w:val="28"/>
          <w:szCs w:val="28"/>
        </w:rPr>
        <w:t>ов</w:t>
      </w:r>
      <w:r w:rsidRPr="008D5116">
        <w:rPr>
          <w:sz w:val="28"/>
          <w:szCs w:val="28"/>
        </w:rPr>
        <w:t xml:space="preserve"> №№</w:t>
      </w:r>
      <w:r>
        <w:rPr>
          <w:sz w:val="28"/>
          <w:szCs w:val="28"/>
        </w:rPr>
        <w:t xml:space="preserve"> 2,4,6.</w:t>
      </w:r>
    </w:p>
    <w:p w:rsidR="008E59B1" w:rsidRDefault="008E59B1" w:rsidP="008E59B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Деревни: Алексеевка, </w:t>
      </w:r>
      <w:proofErr w:type="spellStart"/>
      <w:r>
        <w:rPr>
          <w:rFonts w:ascii="Times New Roman" w:hAnsi="Times New Roman"/>
          <w:sz w:val="28"/>
          <w:szCs w:val="28"/>
        </w:rPr>
        <w:t>Валовщина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D5116">
        <w:rPr>
          <w:rFonts w:ascii="Times New Roman" w:hAnsi="Times New Roman"/>
          <w:sz w:val="28"/>
          <w:szCs w:val="28"/>
        </w:rPr>
        <w:t xml:space="preserve">Горная </w:t>
      </w:r>
      <w:proofErr w:type="spellStart"/>
      <w:r w:rsidRPr="008D5116">
        <w:rPr>
          <w:rFonts w:ascii="Times New Roman" w:hAnsi="Times New Roman"/>
          <w:sz w:val="28"/>
          <w:szCs w:val="28"/>
        </w:rPr>
        <w:t>Шальдиха</w:t>
      </w:r>
      <w:proofErr w:type="spellEnd"/>
      <w:r w:rsidRPr="008D51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5116">
        <w:rPr>
          <w:rFonts w:ascii="Times New Roman" w:hAnsi="Times New Roman"/>
          <w:sz w:val="28"/>
          <w:szCs w:val="28"/>
        </w:rPr>
        <w:t>Петровщина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4BFE" w:rsidRDefault="002A4BF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4A5E12" w:rsidRPr="00A01EC9" w:rsidRDefault="004A5E12" w:rsidP="00590A4E">
      <w:pPr>
        <w:rPr>
          <w:b/>
          <w:i/>
          <w:sz w:val="28"/>
          <w:szCs w:val="28"/>
        </w:rPr>
      </w:pPr>
    </w:p>
    <w:p w:rsidR="004A5E12" w:rsidRDefault="004A5E12" w:rsidP="004A5E12">
      <w:pPr>
        <w:spacing w:after="0" w:line="240" w:lineRule="auto"/>
        <w:jc w:val="right"/>
      </w:pPr>
      <w:r>
        <w:t>Приложение №2</w:t>
      </w:r>
    </w:p>
    <w:p w:rsidR="004A5E12" w:rsidRDefault="004A5E12" w:rsidP="004A5E12">
      <w:pPr>
        <w:spacing w:after="0" w:line="240" w:lineRule="auto"/>
        <w:jc w:val="right"/>
      </w:pPr>
      <w:r>
        <w:lastRenderedPageBreak/>
        <w:t xml:space="preserve">к </w:t>
      </w:r>
      <w:r w:rsidRPr="00D4297E">
        <w:t>решению</w:t>
      </w:r>
      <w:r>
        <w:t xml:space="preserve"> </w:t>
      </w:r>
      <w:proofErr w:type="gramStart"/>
      <w:r>
        <w:t>территориальной</w:t>
      </w:r>
      <w:proofErr w:type="gramEnd"/>
    </w:p>
    <w:p w:rsidR="004A5E12" w:rsidRDefault="004A5E12" w:rsidP="004A5E12">
      <w:pPr>
        <w:spacing w:after="0" w:line="240" w:lineRule="auto"/>
        <w:jc w:val="right"/>
      </w:pPr>
      <w:r>
        <w:t>избирательной комиссии</w:t>
      </w:r>
    </w:p>
    <w:p w:rsidR="004A5E12" w:rsidRDefault="004A5E12" w:rsidP="004A5E12">
      <w:pPr>
        <w:spacing w:after="0" w:line="240" w:lineRule="auto"/>
        <w:jc w:val="right"/>
      </w:pPr>
      <w:r>
        <w:t>Кировского</w:t>
      </w:r>
    </w:p>
    <w:p w:rsidR="004A5E12" w:rsidRDefault="004A5E12" w:rsidP="004A5E12">
      <w:pPr>
        <w:spacing w:after="0" w:line="240" w:lineRule="auto"/>
        <w:jc w:val="right"/>
      </w:pPr>
      <w:r>
        <w:t>муниципального района</w:t>
      </w:r>
    </w:p>
    <w:p w:rsidR="004A5E12" w:rsidRDefault="004A5E12" w:rsidP="004A5E12">
      <w:pPr>
        <w:spacing w:after="0" w:line="240" w:lineRule="auto"/>
        <w:jc w:val="right"/>
      </w:pPr>
      <w:r>
        <w:t xml:space="preserve">от </w:t>
      </w:r>
      <w:r w:rsidR="00077E77">
        <w:t>01</w:t>
      </w:r>
      <w:r>
        <w:t>.</w:t>
      </w:r>
      <w:r w:rsidR="00590A4E">
        <w:t>1</w:t>
      </w:r>
      <w:r w:rsidR="00077E77">
        <w:t>2</w:t>
      </w:r>
      <w:r>
        <w:t xml:space="preserve">.2023 г. </w:t>
      </w:r>
      <w:r w:rsidRPr="00D25D18">
        <w:t>№</w:t>
      </w:r>
      <w:r w:rsidR="00077E77">
        <w:t>6</w:t>
      </w:r>
      <w:r w:rsidRPr="00D25D18">
        <w:t>/</w:t>
      </w:r>
      <w:r w:rsidR="00077E77">
        <w:t>2</w:t>
      </w:r>
    </w:p>
    <w:p w:rsidR="000B2ABC" w:rsidRDefault="000B2ABC" w:rsidP="000B2ABC">
      <w:pPr>
        <w:spacing w:after="0" w:line="240" w:lineRule="auto"/>
        <w:jc w:val="right"/>
      </w:pPr>
    </w:p>
    <w:p w:rsidR="000B2ABC" w:rsidRPr="00077E77" w:rsidRDefault="000B2ABC" w:rsidP="000B2ABC">
      <w:pPr>
        <w:spacing w:after="0" w:line="240" w:lineRule="auto"/>
        <w:jc w:val="center"/>
      </w:pPr>
      <w:r w:rsidRPr="00077E77">
        <w:rPr>
          <w:b/>
          <w:bCs/>
        </w:rPr>
        <w:t xml:space="preserve">Графическое изображение схемы </w:t>
      </w:r>
      <w:proofErr w:type="spellStart"/>
      <w:r w:rsidR="00F75CB5" w:rsidRPr="00077E77">
        <w:rPr>
          <w:b/>
          <w:bCs/>
        </w:rPr>
        <w:t>многомандатн</w:t>
      </w:r>
      <w:r w:rsidR="004A5E12" w:rsidRPr="00077E77">
        <w:rPr>
          <w:b/>
          <w:bCs/>
        </w:rPr>
        <w:t>ых</w:t>
      </w:r>
      <w:proofErr w:type="spellEnd"/>
      <w:r w:rsidR="00F75CB5" w:rsidRPr="00077E77">
        <w:rPr>
          <w:b/>
          <w:bCs/>
        </w:rPr>
        <w:t xml:space="preserve"> избирательн</w:t>
      </w:r>
      <w:r w:rsidR="004A5E12" w:rsidRPr="00077E77">
        <w:rPr>
          <w:b/>
          <w:bCs/>
        </w:rPr>
        <w:t>ых</w:t>
      </w:r>
      <w:r w:rsidR="00F75CB5" w:rsidRPr="00077E77">
        <w:rPr>
          <w:b/>
          <w:bCs/>
        </w:rPr>
        <w:t xml:space="preserve"> округ</w:t>
      </w:r>
      <w:r w:rsidR="004A5E12" w:rsidRPr="00077E77">
        <w:rPr>
          <w:b/>
          <w:bCs/>
        </w:rPr>
        <w:t>ов</w:t>
      </w:r>
      <w:r w:rsidR="00F75CB5" w:rsidRPr="00077E77">
        <w:rPr>
          <w:b/>
          <w:bCs/>
        </w:rPr>
        <w:t xml:space="preserve"> по выборам </w:t>
      </w:r>
      <w:proofErr w:type="gramStart"/>
      <w:r w:rsidR="00F75CB5" w:rsidRPr="00077E77">
        <w:rPr>
          <w:b/>
          <w:bCs/>
        </w:rPr>
        <w:t xml:space="preserve">депутатов совета депутатов </w:t>
      </w:r>
      <w:r w:rsidR="00077E77" w:rsidRPr="00077E77">
        <w:rPr>
          <w:b/>
        </w:rPr>
        <w:t>Путиловского</w:t>
      </w:r>
      <w:r w:rsidR="00077E77" w:rsidRPr="00077E77">
        <w:rPr>
          <w:b/>
          <w:bCs/>
        </w:rPr>
        <w:t xml:space="preserve"> сельского поселения</w:t>
      </w:r>
      <w:r w:rsidR="00590A4E" w:rsidRPr="00077E77">
        <w:rPr>
          <w:b/>
          <w:bCs/>
        </w:rPr>
        <w:t xml:space="preserve"> </w:t>
      </w:r>
      <w:r w:rsidR="00F75CB5" w:rsidRPr="00077E77">
        <w:rPr>
          <w:b/>
          <w:bCs/>
        </w:rPr>
        <w:t>Кировского муниципального района Ленинградской области</w:t>
      </w:r>
      <w:proofErr w:type="gramEnd"/>
    </w:p>
    <w:p w:rsidR="00BA70E4" w:rsidRDefault="00BA70E4" w:rsidP="00D762D6">
      <w:pPr>
        <w:spacing w:after="0" w:line="240" w:lineRule="auto"/>
        <w:jc w:val="both"/>
      </w:pPr>
    </w:p>
    <w:p w:rsidR="001B7FC9" w:rsidRDefault="002A4BFE" w:rsidP="00D762D6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330307" cy="6708039"/>
            <wp:effectExtent l="19050" t="0" r="3693" b="0"/>
            <wp:docPr id="1" name="Рисунок 0" descr="путил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тилов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991" cy="6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FC9" w:rsidSect="00590A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2ABC"/>
    <w:rsid w:val="0002327E"/>
    <w:rsid w:val="00077E77"/>
    <w:rsid w:val="000B2ABC"/>
    <w:rsid w:val="00155F9E"/>
    <w:rsid w:val="001B7FC9"/>
    <w:rsid w:val="001D3D33"/>
    <w:rsid w:val="00211D86"/>
    <w:rsid w:val="002A4BFE"/>
    <w:rsid w:val="003151F7"/>
    <w:rsid w:val="00456FC4"/>
    <w:rsid w:val="004618B8"/>
    <w:rsid w:val="004A539B"/>
    <w:rsid w:val="004A5E12"/>
    <w:rsid w:val="004C0F0F"/>
    <w:rsid w:val="00533F29"/>
    <w:rsid w:val="00590A4E"/>
    <w:rsid w:val="005F161C"/>
    <w:rsid w:val="006128A1"/>
    <w:rsid w:val="00664CE5"/>
    <w:rsid w:val="0066665B"/>
    <w:rsid w:val="006776B2"/>
    <w:rsid w:val="0075116E"/>
    <w:rsid w:val="0078770D"/>
    <w:rsid w:val="00793130"/>
    <w:rsid w:val="007C1936"/>
    <w:rsid w:val="0081563F"/>
    <w:rsid w:val="00891CD4"/>
    <w:rsid w:val="008C2CF8"/>
    <w:rsid w:val="008E59B1"/>
    <w:rsid w:val="008F3B5A"/>
    <w:rsid w:val="009A6CBE"/>
    <w:rsid w:val="009D4FB5"/>
    <w:rsid w:val="00A01EC9"/>
    <w:rsid w:val="00A76540"/>
    <w:rsid w:val="00AC03D9"/>
    <w:rsid w:val="00B7188A"/>
    <w:rsid w:val="00B83725"/>
    <w:rsid w:val="00B84CA5"/>
    <w:rsid w:val="00BA70E4"/>
    <w:rsid w:val="00C4279D"/>
    <w:rsid w:val="00C4668E"/>
    <w:rsid w:val="00CB6ABB"/>
    <w:rsid w:val="00CF3502"/>
    <w:rsid w:val="00D25D18"/>
    <w:rsid w:val="00D4297E"/>
    <w:rsid w:val="00D55C41"/>
    <w:rsid w:val="00D762D6"/>
    <w:rsid w:val="00EE2A4C"/>
    <w:rsid w:val="00F2050B"/>
    <w:rsid w:val="00F2455F"/>
    <w:rsid w:val="00F75CB5"/>
    <w:rsid w:val="00FD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B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5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75CB5"/>
    <w:rPr>
      <w:rFonts w:ascii="Calibri" w:eastAsia="Times New Roman" w:hAnsi="Calibri" w:cs="Times New Roman"/>
      <w:lang w:eastAsia="ru-RU"/>
    </w:rPr>
  </w:style>
  <w:style w:type="character" w:customStyle="1" w:styleId="layout">
    <w:name w:val="layout"/>
    <w:basedOn w:val="a0"/>
    <w:rsid w:val="00B7188A"/>
  </w:style>
  <w:style w:type="paragraph" w:styleId="a5">
    <w:name w:val="Balloon Text"/>
    <w:basedOn w:val="a"/>
    <w:link w:val="a6"/>
    <w:uiPriority w:val="99"/>
    <w:semiHidden/>
    <w:unhideWhenUsed/>
    <w:rsid w:val="00D7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D6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539B"/>
    <w:rPr>
      <w:b/>
      <w:bCs/>
    </w:rPr>
  </w:style>
  <w:style w:type="paragraph" w:styleId="a8">
    <w:name w:val="Body Text Indent"/>
    <w:basedOn w:val="a"/>
    <w:link w:val="a9"/>
    <w:rsid w:val="00590A4E"/>
    <w:pPr>
      <w:spacing w:after="0" w:line="240" w:lineRule="auto"/>
      <w:ind w:firstLine="426"/>
      <w:jc w:val="both"/>
    </w:pPr>
    <w:rPr>
      <w:rFonts w:eastAsia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90A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590A4E"/>
    <w:pPr>
      <w:spacing w:after="120" w:line="288" w:lineRule="auto"/>
    </w:pPr>
    <w:rPr>
      <w:rFonts w:ascii="Calibri" w:eastAsia="Times New Roman" w:hAnsi="Calibri"/>
      <w:i/>
      <w:iCs/>
      <w:sz w:val="20"/>
      <w:szCs w:val="20"/>
      <w:lang w:val="en-US" w:bidi="en-US"/>
    </w:rPr>
  </w:style>
  <w:style w:type="character" w:customStyle="1" w:styleId="ab">
    <w:name w:val="Основной текст Знак"/>
    <w:basedOn w:val="a0"/>
    <w:link w:val="aa"/>
    <w:uiPriority w:val="99"/>
    <w:rsid w:val="00590A4E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c">
    <w:name w:val="Title"/>
    <w:basedOn w:val="a"/>
    <w:link w:val="ad"/>
    <w:qFormat/>
    <w:rsid w:val="008E59B1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8E59B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5471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timofeeva_uv</dc:creator>
  <cp:keywords/>
  <dc:description/>
  <cp:lastModifiedBy>ivanov_ag</cp:lastModifiedBy>
  <cp:revision>21</cp:revision>
  <cp:lastPrinted>2023-11-08T08:59:00Z</cp:lastPrinted>
  <dcterms:created xsi:type="dcterms:W3CDTF">2023-06-23T09:19:00Z</dcterms:created>
  <dcterms:modified xsi:type="dcterms:W3CDTF">2023-12-27T14:28:00Z</dcterms:modified>
</cp:coreProperties>
</file>